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9F" w:rsidRPr="00AB4D9F" w:rsidRDefault="00AB4D9F" w:rsidP="00AB4D9F">
      <w:pPr>
        <w:rPr>
          <w:b/>
        </w:rPr>
      </w:pPr>
    </w:p>
    <w:p w:rsidR="00AB4D9F" w:rsidRDefault="00AB4D9F" w:rsidP="00AB4D9F">
      <w:pPr>
        <w:jc w:val="center"/>
        <w:rPr>
          <w:rFonts w:ascii="Times New Roman" w:hAnsi="Times New Roman" w:cs="Times New Roman"/>
          <w:b/>
          <w:sz w:val="28"/>
          <w:szCs w:val="28"/>
        </w:rPr>
      </w:pPr>
    </w:p>
    <w:p w:rsidR="00AB4D9F" w:rsidRDefault="00AB4D9F" w:rsidP="00AB4D9F">
      <w:pPr>
        <w:jc w:val="center"/>
        <w:rPr>
          <w:rFonts w:ascii="Times New Roman" w:hAnsi="Times New Roman" w:cs="Times New Roman"/>
          <w:b/>
          <w:sz w:val="28"/>
          <w:szCs w:val="28"/>
        </w:rPr>
      </w:pPr>
    </w:p>
    <w:p w:rsidR="00AB4D9F" w:rsidRDefault="00AB4D9F" w:rsidP="00AB4D9F">
      <w:pPr>
        <w:jc w:val="center"/>
        <w:rPr>
          <w:rFonts w:ascii="Times New Roman" w:hAnsi="Times New Roman" w:cs="Times New Roman"/>
          <w:b/>
          <w:sz w:val="28"/>
          <w:szCs w:val="28"/>
        </w:rPr>
      </w:pPr>
    </w:p>
    <w:p w:rsidR="00AB4D9F" w:rsidRDefault="00AB4D9F" w:rsidP="00AB4D9F">
      <w:pPr>
        <w:jc w:val="center"/>
        <w:rPr>
          <w:rFonts w:ascii="Times New Roman" w:hAnsi="Times New Roman" w:cs="Times New Roman"/>
          <w:b/>
          <w:sz w:val="28"/>
          <w:szCs w:val="28"/>
        </w:rPr>
      </w:pPr>
    </w:p>
    <w:p w:rsidR="00AB4D9F" w:rsidRDefault="00AB4D9F" w:rsidP="00AB4D9F">
      <w:pPr>
        <w:jc w:val="center"/>
        <w:rPr>
          <w:rFonts w:ascii="Times New Roman" w:hAnsi="Times New Roman" w:cs="Times New Roman"/>
          <w:b/>
          <w:sz w:val="28"/>
          <w:szCs w:val="28"/>
        </w:rPr>
      </w:pPr>
      <w:bookmarkStart w:id="0" w:name="_Hlk521449911"/>
    </w:p>
    <w:p w:rsidR="00AB4D9F" w:rsidRPr="00AB4D9F" w:rsidRDefault="00AB4D9F" w:rsidP="00AB4D9F">
      <w:pPr>
        <w:jc w:val="center"/>
        <w:rPr>
          <w:rFonts w:ascii="Times New Roman" w:hAnsi="Times New Roman" w:cs="Times New Roman"/>
          <w:b/>
          <w:sz w:val="28"/>
          <w:szCs w:val="28"/>
        </w:rPr>
      </w:pPr>
      <w:bookmarkStart w:id="1" w:name="_Hlk520664039"/>
    </w:p>
    <w:p w:rsidR="00AB4D9F" w:rsidRPr="00AB4D9F" w:rsidRDefault="00134D18" w:rsidP="00AB4D9F">
      <w:pPr>
        <w:jc w:val="center"/>
        <w:rPr>
          <w:rFonts w:ascii="Times New Roman" w:hAnsi="Times New Roman" w:cs="Times New Roman"/>
          <w:b/>
          <w:sz w:val="28"/>
          <w:szCs w:val="28"/>
        </w:rPr>
      </w:pPr>
      <w:r>
        <w:rPr>
          <w:rFonts w:ascii="Times New Roman" w:hAnsi="Times New Roman" w:cs="Times New Roman"/>
          <w:b/>
          <w:sz w:val="28"/>
          <w:szCs w:val="28"/>
        </w:rPr>
        <w:t>Conflict Management Approaches &amp; Human Behaviors</w:t>
      </w:r>
    </w:p>
    <w:p w:rsidR="00104757" w:rsidRPr="00104757" w:rsidRDefault="00104757" w:rsidP="00104757">
      <w:pPr>
        <w:spacing w:after="0" w:line="480" w:lineRule="auto"/>
        <w:ind w:right="1051"/>
        <w:rPr>
          <w:rFonts w:ascii="Times New Roman" w:eastAsia="Times New Roman" w:hAnsi="Times New Roman" w:cs="Times New Roman"/>
          <w:b/>
          <w:color w:val="363636"/>
          <w:sz w:val="24"/>
          <w:szCs w:val="24"/>
        </w:rPr>
      </w:pPr>
      <w:bookmarkStart w:id="2" w:name="_GoBack"/>
      <w:bookmarkEnd w:id="0"/>
      <w:bookmarkEnd w:id="1"/>
      <w:bookmarkEnd w:id="2"/>
      <w:r w:rsidRPr="00104757">
        <w:rPr>
          <w:rFonts w:ascii="Times New Roman" w:eastAsia="Times New Roman" w:hAnsi="Times New Roman" w:cs="Times New Roman"/>
          <w:b/>
          <w:color w:val="363636"/>
          <w:sz w:val="24"/>
          <w:szCs w:val="24"/>
        </w:rPr>
        <w:t>Introduction</w:t>
      </w:r>
    </w:p>
    <w:p w:rsidR="006C29F0" w:rsidRPr="00104757" w:rsidRDefault="00271A4D" w:rsidP="00104757">
      <w:pPr>
        <w:spacing w:after="0" w:line="480" w:lineRule="auto"/>
        <w:ind w:right="1051"/>
        <w:rPr>
          <w:rFonts w:ascii="Times New Roman" w:eastAsia="Times New Roman" w:hAnsi="Times New Roman" w:cs="Times New Roman"/>
          <w:color w:val="363636"/>
          <w:sz w:val="24"/>
          <w:szCs w:val="24"/>
        </w:rPr>
      </w:pPr>
      <w:r w:rsidRPr="00104757">
        <w:rPr>
          <w:rFonts w:ascii="Times New Roman" w:eastAsia="Times New Roman" w:hAnsi="Times New Roman" w:cs="Times New Roman"/>
          <w:color w:val="363636"/>
          <w:sz w:val="24"/>
          <w:szCs w:val="24"/>
        </w:rPr>
        <w:t>Conflict</w:t>
      </w:r>
      <w:r w:rsidR="006C29F0" w:rsidRPr="00104757">
        <w:rPr>
          <w:rFonts w:ascii="Times New Roman" w:eastAsia="Times New Roman" w:hAnsi="Times New Roman" w:cs="Times New Roman"/>
          <w:color w:val="363636"/>
          <w:sz w:val="24"/>
          <w:szCs w:val="24"/>
        </w:rPr>
        <w:t xml:space="preserve"> in the workplac</w:t>
      </w:r>
      <w:r w:rsidR="008D71A1" w:rsidRPr="00104757">
        <w:rPr>
          <w:rFonts w:ascii="Times New Roman" w:eastAsia="Times New Roman" w:hAnsi="Times New Roman" w:cs="Times New Roman"/>
          <w:color w:val="363636"/>
          <w:sz w:val="24"/>
          <w:szCs w:val="24"/>
        </w:rPr>
        <w:t>e is a constant discussion amongst manager and leaders within organizations. Many factors contribute to how the conflict is handled and/or which theory may be most effective in creating productivity and less inter-personal conflict. This paper will discuss some of the various types and sources of conflict, along with the potential remedies to each situation.</w:t>
      </w:r>
    </w:p>
    <w:p w:rsidR="006F53F7" w:rsidRDefault="006F53F7" w:rsidP="00104757">
      <w:pPr>
        <w:spacing w:after="0" w:line="480" w:lineRule="auto"/>
        <w:ind w:right="1051"/>
        <w:rPr>
          <w:rFonts w:ascii="Times New Roman" w:eastAsia="Times New Roman" w:hAnsi="Times New Roman" w:cs="Times New Roman"/>
          <w:b/>
          <w:color w:val="363636"/>
          <w:sz w:val="24"/>
          <w:szCs w:val="24"/>
        </w:rPr>
      </w:pPr>
      <w:r>
        <w:rPr>
          <w:rFonts w:ascii="Times New Roman" w:eastAsia="Times New Roman" w:hAnsi="Times New Roman" w:cs="Times New Roman"/>
          <w:b/>
          <w:color w:val="363636"/>
          <w:sz w:val="24"/>
          <w:szCs w:val="24"/>
        </w:rPr>
        <w:t>Part I</w:t>
      </w:r>
    </w:p>
    <w:p w:rsidR="0062433F" w:rsidRPr="00104757" w:rsidRDefault="0062433F" w:rsidP="00104757">
      <w:pPr>
        <w:spacing w:after="0" w:line="480" w:lineRule="auto"/>
        <w:ind w:right="1051"/>
        <w:rPr>
          <w:rFonts w:ascii="Times New Roman" w:eastAsia="Times New Roman" w:hAnsi="Times New Roman" w:cs="Times New Roman"/>
          <w:b/>
          <w:color w:val="363636"/>
          <w:sz w:val="24"/>
          <w:szCs w:val="24"/>
        </w:rPr>
      </w:pPr>
      <w:r w:rsidRPr="00104757">
        <w:rPr>
          <w:rFonts w:ascii="Times New Roman" w:eastAsia="Times New Roman" w:hAnsi="Times New Roman" w:cs="Times New Roman"/>
          <w:b/>
          <w:color w:val="363636"/>
          <w:sz w:val="24"/>
          <w:szCs w:val="24"/>
        </w:rPr>
        <w:t>Sources and Types of Conflict</w:t>
      </w:r>
    </w:p>
    <w:p w:rsidR="006C29F0" w:rsidRPr="00104757" w:rsidRDefault="006C29F0" w:rsidP="00104757">
      <w:pPr>
        <w:spacing w:after="0" w:line="480" w:lineRule="auto"/>
        <w:ind w:right="1051"/>
        <w:rPr>
          <w:rFonts w:ascii="Times New Roman" w:eastAsia="Times New Roman" w:hAnsi="Times New Roman" w:cs="Times New Roman"/>
          <w:color w:val="363636"/>
          <w:sz w:val="24"/>
          <w:szCs w:val="24"/>
        </w:rPr>
      </w:pPr>
      <w:r w:rsidRPr="00104757">
        <w:rPr>
          <w:rFonts w:ascii="Times New Roman" w:eastAsia="Times New Roman" w:hAnsi="Times New Roman" w:cs="Times New Roman"/>
          <w:color w:val="363636"/>
          <w:sz w:val="24"/>
          <w:szCs w:val="24"/>
        </w:rPr>
        <w:tab/>
        <w:t xml:space="preserve">Inter-personal conflict exists in most work places due to the nature of </w:t>
      </w:r>
      <w:r w:rsidR="000F2F2C" w:rsidRPr="00104757">
        <w:rPr>
          <w:rFonts w:ascii="Times New Roman" w:eastAsia="Times New Roman" w:hAnsi="Times New Roman" w:cs="Times New Roman"/>
          <w:color w:val="363636"/>
          <w:sz w:val="24"/>
          <w:szCs w:val="24"/>
        </w:rPr>
        <w:t>speed-and-stealth model t</w:t>
      </w:r>
      <w:r w:rsidRPr="00104757">
        <w:rPr>
          <w:rFonts w:ascii="Times New Roman" w:eastAsia="Times New Roman" w:hAnsi="Times New Roman" w:cs="Times New Roman"/>
          <w:color w:val="363636"/>
          <w:sz w:val="24"/>
          <w:szCs w:val="24"/>
        </w:rPr>
        <w:t xml:space="preserve">hat many </w:t>
      </w:r>
      <w:r w:rsidR="000F2F2C" w:rsidRPr="00104757">
        <w:rPr>
          <w:rFonts w:ascii="Times New Roman" w:eastAsia="Times New Roman" w:hAnsi="Times New Roman" w:cs="Times New Roman"/>
          <w:color w:val="363636"/>
          <w:sz w:val="24"/>
          <w:szCs w:val="24"/>
        </w:rPr>
        <w:t>organizations pos</w:t>
      </w:r>
      <w:r w:rsidR="00FD5190" w:rsidRPr="00104757">
        <w:rPr>
          <w:rFonts w:ascii="Times New Roman" w:eastAsia="Times New Roman" w:hAnsi="Times New Roman" w:cs="Times New Roman"/>
          <w:color w:val="363636"/>
          <w:sz w:val="24"/>
          <w:szCs w:val="24"/>
        </w:rPr>
        <w:t>s</w:t>
      </w:r>
      <w:r w:rsidR="000F2F2C" w:rsidRPr="00104757">
        <w:rPr>
          <w:rFonts w:ascii="Times New Roman" w:eastAsia="Times New Roman" w:hAnsi="Times New Roman" w:cs="Times New Roman"/>
          <w:color w:val="363636"/>
          <w:sz w:val="24"/>
          <w:szCs w:val="24"/>
        </w:rPr>
        <w:t>ess.</w:t>
      </w:r>
      <w:r w:rsidR="00C22C2A" w:rsidRPr="00104757">
        <w:rPr>
          <w:rFonts w:ascii="Times New Roman" w:eastAsia="Times New Roman" w:hAnsi="Times New Roman" w:cs="Times New Roman"/>
          <w:color w:val="363636"/>
          <w:sz w:val="24"/>
          <w:szCs w:val="24"/>
        </w:rPr>
        <w:t xml:space="preserve">Inter-personal is very closely related to another source, intra-organization conflict which focuses more on what “occurs” in the workplace (changes in resources, workload, etc.) versus how colleagues react. </w:t>
      </w:r>
      <w:r w:rsidR="0025723B" w:rsidRPr="00104757">
        <w:rPr>
          <w:rFonts w:ascii="Times New Roman" w:eastAsia="Times New Roman" w:hAnsi="Times New Roman" w:cs="Times New Roman"/>
          <w:color w:val="363636"/>
          <w:sz w:val="24"/>
          <w:szCs w:val="24"/>
        </w:rPr>
        <w:t>Employees are in a constant battle with their colleagues in attempts to achieve team goals, quotas, promotions and numerous other standards that coincide with the positions they possess.</w:t>
      </w:r>
      <w:r w:rsidR="00FD5190" w:rsidRPr="00104757">
        <w:rPr>
          <w:rFonts w:ascii="Times New Roman" w:eastAsia="Times New Roman" w:hAnsi="Times New Roman" w:cs="Times New Roman"/>
          <w:color w:val="363636"/>
          <w:sz w:val="24"/>
          <w:szCs w:val="24"/>
        </w:rPr>
        <w:t xml:space="preserve"> In an ever-changing, diversified business world, the pressure and competition </w:t>
      </w:r>
      <w:r w:rsidR="00C22C2A" w:rsidRPr="00104757">
        <w:rPr>
          <w:rFonts w:ascii="Times New Roman" w:eastAsia="Times New Roman" w:hAnsi="Times New Roman" w:cs="Times New Roman"/>
          <w:color w:val="363636"/>
          <w:sz w:val="24"/>
          <w:szCs w:val="24"/>
        </w:rPr>
        <w:t xml:space="preserve">will </w:t>
      </w:r>
      <w:r w:rsidR="00FD5190" w:rsidRPr="00104757">
        <w:rPr>
          <w:rFonts w:ascii="Times New Roman" w:eastAsia="Times New Roman" w:hAnsi="Times New Roman" w:cs="Times New Roman"/>
          <w:color w:val="363636"/>
          <w:sz w:val="24"/>
          <w:szCs w:val="24"/>
        </w:rPr>
        <w:t xml:space="preserve">only </w:t>
      </w:r>
      <w:r w:rsidR="00C22C2A" w:rsidRPr="00104757">
        <w:rPr>
          <w:rFonts w:ascii="Times New Roman" w:eastAsia="Times New Roman" w:hAnsi="Times New Roman" w:cs="Times New Roman"/>
          <w:color w:val="363636"/>
          <w:sz w:val="24"/>
          <w:szCs w:val="24"/>
        </w:rPr>
        <w:t>increase</w:t>
      </w:r>
      <w:r w:rsidR="00FD5190" w:rsidRPr="00104757">
        <w:rPr>
          <w:rFonts w:ascii="Times New Roman" w:eastAsia="Times New Roman" w:hAnsi="Times New Roman" w:cs="Times New Roman"/>
          <w:color w:val="363636"/>
          <w:sz w:val="24"/>
          <w:szCs w:val="24"/>
        </w:rPr>
        <w:t xml:space="preserve"> as time moves forward.</w:t>
      </w:r>
    </w:p>
    <w:p w:rsidR="00B11C2C" w:rsidRPr="00104757" w:rsidRDefault="00B11C2C" w:rsidP="00104757">
      <w:pPr>
        <w:spacing w:after="0" w:line="480" w:lineRule="auto"/>
        <w:ind w:right="1051" w:firstLine="720"/>
        <w:rPr>
          <w:rFonts w:ascii="Times New Roman" w:eastAsia="Times New Roman" w:hAnsi="Times New Roman" w:cs="Times New Roman"/>
          <w:color w:val="363636"/>
          <w:sz w:val="24"/>
          <w:szCs w:val="24"/>
        </w:rPr>
      </w:pPr>
      <w:r w:rsidRPr="00104757">
        <w:rPr>
          <w:rFonts w:ascii="Times New Roman" w:eastAsia="Times New Roman" w:hAnsi="Times New Roman" w:cs="Times New Roman"/>
          <w:color w:val="363636"/>
          <w:sz w:val="24"/>
          <w:szCs w:val="24"/>
        </w:rPr>
        <w:lastRenderedPageBreak/>
        <w:t xml:space="preserve">Personalized conflict is one that many employees will encounter during their years of service with any </w:t>
      </w:r>
      <w:r w:rsidR="00EC48E4" w:rsidRPr="00104757">
        <w:rPr>
          <w:rFonts w:ascii="Times New Roman" w:eastAsia="Times New Roman" w:hAnsi="Times New Roman" w:cs="Times New Roman"/>
          <w:color w:val="363636"/>
          <w:sz w:val="24"/>
          <w:szCs w:val="24"/>
        </w:rPr>
        <w:t>organization</w:t>
      </w:r>
      <w:r w:rsidRPr="00104757">
        <w:rPr>
          <w:rFonts w:ascii="Times New Roman" w:eastAsia="Times New Roman" w:hAnsi="Times New Roman" w:cs="Times New Roman"/>
          <w:color w:val="363636"/>
          <w:sz w:val="24"/>
          <w:szCs w:val="24"/>
        </w:rPr>
        <w:t xml:space="preserve">. </w:t>
      </w:r>
      <w:r w:rsidR="00EC48E4" w:rsidRPr="00104757">
        <w:rPr>
          <w:rFonts w:ascii="Times New Roman" w:eastAsia="Times New Roman" w:hAnsi="Times New Roman" w:cs="Times New Roman"/>
          <w:color w:val="363636"/>
          <w:sz w:val="24"/>
          <w:szCs w:val="24"/>
        </w:rPr>
        <w:t>How someone chooses to handle their particular situation will immensely determine the direction it progresses in.</w:t>
      </w:r>
      <w:r w:rsidR="007F4CEC" w:rsidRPr="00104757">
        <w:rPr>
          <w:rFonts w:ascii="Times New Roman" w:eastAsia="Times New Roman" w:hAnsi="Times New Roman" w:cs="Times New Roman"/>
          <w:color w:val="363636"/>
          <w:sz w:val="24"/>
          <w:szCs w:val="24"/>
        </w:rPr>
        <w:t xml:space="preserve"> Emotions are usually high in personalized conflict, causing disparities amongst the parties involved that could potentially worsen and most likely never come to a common ground.</w:t>
      </w:r>
      <w:r w:rsidR="00C34CBB">
        <w:rPr>
          <w:rFonts w:ascii="Times New Roman" w:eastAsia="Times New Roman" w:hAnsi="Times New Roman" w:cs="Times New Roman"/>
          <w:color w:val="363636"/>
          <w:sz w:val="24"/>
          <w:szCs w:val="24"/>
        </w:rPr>
        <w:t xml:space="preserve"> A survey conducted found that 1,400 workers found that more than half had lost time at work due to conflicts with 22% of them reducing their productivity </w:t>
      </w:r>
      <w:sdt>
        <w:sdtPr>
          <w:rPr>
            <w:rFonts w:ascii="Times New Roman" w:eastAsia="Times New Roman" w:hAnsi="Times New Roman" w:cs="Times New Roman"/>
            <w:color w:val="363636"/>
            <w:sz w:val="24"/>
            <w:szCs w:val="24"/>
          </w:rPr>
          <w:id w:val="1629899092"/>
          <w:citation/>
        </w:sdtPr>
        <w:sdtContent>
          <w:r w:rsidR="005E009D">
            <w:rPr>
              <w:rFonts w:ascii="Times New Roman" w:eastAsia="Times New Roman" w:hAnsi="Times New Roman" w:cs="Times New Roman"/>
              <w:color w:val="363636"/>
              <w:sz w:val="24"/>
              <w:szCs w:val="24"/>
            </w:rPr>
            <w:fldChar w:fldCharType="begin"/>
          </w:r>
          <w:r w:rsidR="00C34CBB">
            <w:rPr>
              <w:rFonts w:ascii="Times New Roman" w:eastAsia="Times New Roman" w:hAnsi="Times New Roman" w:cs="Times New Roman"/>
              <w:color w:val="363636"/>
              <w:sz w:val="24"/>
              <w:szCs w:val="24"/>
            </w:rPr>
            <w:instrText xml:space="preserve"> CITATION How09 \l 1033 </w:instrText>
          </w:r>
          <w:r w:rsidR="005E009D">
            <w:rPr>
              <w:rFonts w:ascii="Times New Roman" w:eastAsia="Times New Roman" w:hAnsi="Times New Roman" w:cs="Times New Roman"/>
              <w:color w:val="363636"/>
              <w:sz w:val="24"/>
              <w:szCs w:val="24"/>
            </w:rPr>
            <w:fldChar w:fldCharType="separate"/>
          </w:r>
          <w:r w:rsidR="00C34CBB" w:rsidRPr="00C34CBB">
            <w:rPr>
              <w:rFonts w:ascii="Times New Roman" w:eastAsia="Times New Roman" w:hAnsi="Times New Roman" w:cs="Times New Roman"/>
              <w:noProof/>
              <w:color w:val="363636"/>
              <w:sz w:val="24"/>
              <w:szCs w:val="24"/>
            </w:rPr>
            <w:t>(Guttman, 2009)</w:t>
          </w:r>
          <w:r w:rsidR="005E009D">
            <w:rPr>
              <w:rFonts w:ascii="Times New Roman" w:eastAsia="Times New Roman" w:hAnsi="Times New Roman" w:cs="Times New Roman"/>
              <w:color w:val="363636"/>
              <w:sz w:val="24"/>
              <w:szCs w:val="24"/>
            </w:rPr>
            <w:fldChar w:fldCharType="end"/>
          </w:r>
        </w:sdtContent>
      </w:sdt>
      <w:r w:rsidR="00C34CBB">
        <w:rPr>
          <w:rFonts w:ascii="Times New Roman" w:eastAsia="Times New Roman" w:hAnsi="Times New Roman" w:cs="Times New Roman"/>
          <w:color w:val="363636"/>
          <w:sz w:val="24"/>
          <w:szCs w:val="24"/>
        </w:rPr>
        <w:t>. T</w:t>
      </w:r>
      <w:r w:rsidR="007F4CEC" w:rsidRPr="00104757">
        <w:rPr>
          <w:rFonts w:ascii="Times New Roman" w:eastAsia="Times New Roman" w:hAnsi="Times New Roman" w:cs="Times New Roman"/>
          <w:color w:val="363636"/>
          <w:sz w:val="24"/>
          <w:szCs w:val="24"/>
        </w:rPr>
        <w:t>he focus in th</w:t>
      </w:r>
      <w:r w:rsidR="00C34CBB">
        <w:rPr>
          <w:rFonts w:ascii="Times New Roman" w:eastAsia="Times New Roman" w:hAnsi="Times New Roman" w:cs="Times New Roman"/>
          <w:color w:val="363636"/>
          <w:sz w:val="24"/>
          <w:szCs w:val="24"/>
        </w:rPr>
        <w:t>ese</w:t>
      </w:r>
      <w:r w:rsidR="007F4CEC" w:rsidRPr="00104757">
        <w:rPr>
          <w:rFonts w:ascii="Times New Roman" w:eastAsia="Times New Roman" w:hAnsi="Times New Roman" w:cs="Times New Roman"/>
          <w:color w:val="363636"/>
          <w:sz w:val="24"/>
          <w:szCs w:val="24"/>
        </w:rPr>
        <w:t xml:space="preserve"> type</w:t>
      </w:r>
      <w:r w:rsidR="00C34CBB">
        <w:rPr>
          <w:rFonts w:ascii="Times New Roman" w:eastAsia="Times New Roman" w:hAnsi="Times New Roman" w:cs="Times New Roman"/>
          <w:color w:val="363636"/>
          <w:sz w:val="24"/>
          <w:szCs w:val="24"/>
        </w:rPr>
        <w:t>s</w:t>
      </w:r>
      <w:r w:rsidR="007F4CEC" w:rsidRPr="00104757">
        <w:rPr>
          <w:rFonts w:ascii="Times New Roman" w:eastAsia="Times New Roman" w:hAnsi="Times New Roman" w:cs="Times New Roman"/>
          <w:color w:val="363636"/>
          <w:sz w:val="24"/>
          <w:szCs w:val="24"/>
        </w:rPr>
        <w:t xml:space="preserve"> of conflict are mostly can only</w:t>
      </w:r>
      <w:r w:rsidR="00C34CBB">
        <w:rPr>
          <w:rFonts w:ascii="Times New Roman" w:eastAsia="Times New Roman" w:hAnsi="Times New Roman" w:cs="Times New Roman"/>
          <w:color w:val="363636"/>
          <w:sz w:val="24"/>
          <w:szCs w:val="24"/>
        </w:rPr>
        <w:t xml:space="preserve"> usually</w:t>
      </w:r>
      <w:r w:rsidR="007F4CEC" w:rsidRPr="00104757">
        <w:rPr>
          <w:rFonts w:ascii="Times New Roman" w:eastAsia="Times New Roman" w:hAnsi="Times New Roman" w:cs="Times New Roman"/>
          <w:color w:val="363636"/>
          <w:sz w:val="24"/>
          <w:szCs w:val="24"/>
        </w:rPr>
        <w:t xml:space="preserve"> be rectified by either distancing the parties involved or completely leaving the workplace</w:t>
      </w:r>
      <w:r w:rsidR="00C34CBB">
        <w:rPr>
          <w:rFonts w:ascii="Times New Roman" w:eastAsia="Times New Roman" w:hAnsi="Times New Roman" w:cs="Times New Roman"/>
          <w:color w:val="363636"/>
          <w:sz w:val="24"/>
          <w:szCs w:val="24"/>
        </w:rPr>
        <w:t xml:space="preserve"> once it surpasses a certain level.</w:t>
      </w:r>
    </w:p>
    <w:p w:rsidR="00F00414" w:rsidRPr="00104757" w:rsidRDefault="0062433F" w:rsidP="00104757">
      <w:pPr>
        <w:spacing w:after="0" w:line="480" w:lineRule="auto"/>
        <w:ind w:right="1051"/>
        <w:rPr>
          <w:rFonts w:ascii="Times New Roman" w:eastAsia="Times New Roman" w:hAnsi="Times New Roman" w:cs="Times New Roman"/>
          <w:b/>
          <w:color w:val="363636"/>
          <w:sz w:val="24"/>
          <w:szCs w:val="24"/>
        </w:rPr>
      </w:pPr>
      <w:r w:rsidRPr="00104757">
        <w:rPr>
          <w:rFonts w:ascii="Times New Roman" w:eastAsia="Times New Roman" w:hAnsi="Times New Roman" w:cs="Times New Roman"/>
          <w:b/>
          <w:color w:val="363636"/>
          <w:sz w:val="24"/>
          <w:szCs w:val="24"/>
        </w:rPr>
        <w:t>Chinese Setting Generalized to Our Workplace Environment</w:t>
      </w:r>
    </w:p>
    <w:p w:rsidR="006C29F0" w:rsidRPr="00104757" w:rsidRDefault="001C414C" w:rsidP="00104757">
      <w:pPr>
        <w:spacing w:after="0" w:line="480" w:lineRule="auto"/>
        <w:ind w:right="1051" w:firstLine="720"/>
        <w:rPr>
          <w:rFonts w:ascii="Times New Roman" w:eastAsia="Times New Roman" w:hAnsi="Times New Roman" w:cs="Times New Roman"/>
          <w:color w:val="363636"/>
          <w:sz w:val="24"/>
          <w:szCs w:val="24"/>
        </w:rPr>
      </w:pPr>
      <w:r w:rsidRPr="00104757">
        <w:rPr>
          <w:rFonts w:ascii="Times New Roman" w:eastAsia="Times New Roman" w:hAnsi="Times New Roman" w:cs="Times New Roman"/>
          <w:color w:val="363636"/>
          <w:sz w:val="24"/>
          <w:szCs w:val="24"/>
        </w:rPr>
        <w:t xml:space="preserve">The Chinese have a more cohesive style in their workplace environments, which, I believe could be generalized into our workplace as well. Organizations do not simply use one individual to succeed in business, therefore, it should not be so individualistic in the operation. Since the focus is primarily on a group of people, rather than a distinct employee in the Chinese workplace environments, inter-personal conflicts do not exist as much. </w:t>
      </w:r>
      <w:r w:rsidR="00447155" w:rsidRPr="00104757">
        <w:rPr>
          <w:rFonts w:ascii="Times New Roman" w:eastAsia="Times New Roman" w:hAnsi="Times New Roman" w:cs="Times New Roman"/>
          <w:color w:val="363636"/>
          <w:sz w:val="24"/>
          <w:szCs w:val="24"/>
        </w:rPr>
        <w:t>China also maintains a market that is constantly growing and innovating, therefore, collectivism will only cultivate ideas to maintain those strides in the economy.</w:t>
      </w:r>
      <w:r w:rsidR="00092229" w:rsidRPr="00104757">
        <w:rPr>
          <w:rFonts w:ascii="Times New Roman" w:eastAsia="Times New Roman" w:hAnsi="Times New Roman" w:cs="Times New Roman"/>
          <w:color w:val="363636"/>
          <w:sz w:val="24"/>
          <w:szCs w:val="24"/>
        </w:rPr>
        <w:t xml:space="preserve"> In the </w:t>
      </w:r>
      <w:r w:rsidR="009F0806" w:rsidRPr="00104757">
        <w:rPr>
          <w:rFonts w:ascii="Times New Roman" w:eastAsia="Times New Roman" w:hAnsi="Times New Roman" w:cs="Times New Roman"/>
          <w:color w:val="363636"/>
          <w:sz w:val="24"/>
          <w:szCs w:val="24"/>
        </w:rPr>
        <w:t>western wor</w:t>
      </w:r>
      <w:r w:rsidR="00C66CDD" w:rsidRPr="00104757">
        <w:rPr>
          <w:rFonts w:ascii="Times New Roman" w:eastAsia="Times New Roman" w:hAnsi="Times New Roman" w:cs="Times New Roman"/>
          <w:color w:val="363636"/>
          <w:sz w:val="24"/>
          <w:szCs w:val="24"/>
        </w:rPr>
        <w:t>ld</w:t>
      </w:r>
      <w:r w:rsidR="00092229" w:rsidRPr="00104757">
        <w:rPr>
          <w:rFonts w:ascii="Times New Roman" w:eastAsia="Times New Roman" w:hAnsi="Times New Roman" w:cs="Times New Roman"/>
          <w:color w:val="363636"/>
          <w:sz w:val="24"/>
          <w:szCs w:val="24"/>
        </w:rPr>
        <w:t>, many organization are a breeding ground for personalized and inter-personal conflict as a result of people being motivated for their own selfish reasons, instead of for the betterment of the organization. Furthermore, achieving levels of power and privilege also manifest within</w:t>
      </w:r>
      <w:r w:rsidR="00C66CDD" w:rsidRPr="00104757">
        <w:rPr>
          <w:rFonts w:ascii="Times New Roman" w:eastAsia="Times New Roman" w:hAnsi="Times New Roman" w:cs="Times New Roman"/>
          <w:color w:val="363636"/>
          <w:sz w:val="24"/>
          <w:szCs w:val="24"/>
        </w:rPr>
        <w:t xml:space="preserve"> the western world</w:t>
      </w:r>
      <w:r w:rsidR="00092229" w:rsidRPr="00104757">
        <w:rPr>
          <w:rFonts w:ascii="Times New Roman" w:eastAsia="Times New Roman" w:hAnsi="Times New Roman" w:cs="Times New Roman"/>
          <w:color w:val="363636"/>
          <w:sz w:val="24"/>
          <w:szCs w:val="24"/>
        </w:rPr>
        <w:t>, consistently adding to the bad conflict.</w:t>
      </w:r>
    </w:p>
    <w:p w:rsidR="00092229" w:rsidRPr="00104757" w:rsidRDefault="00092229" w:rsidP="00104757">
      <w:pPr>
        <w:spacing w:after="0" w:line="480" w:lineRule="auto"/>
        <w:ind w:right="1051"/>
        <w:rPr>
          <w:rFonts w:ascii="Times New Roman" w:eastAsia="Times New Roman" w:hAnsi="Times New Roman" w:cs="Times New Roman"/>
          <w:color w:val="363636"/>
          <w:sz w:val="24"/>
          <w:szCs w:val="24"/>
        </w:rPr>
      </w:pPr>
      <w:r w:rsidRPr="00104757">
        <w:rPr>
          <w:rFonts w:ascii="Times New Roman" w:eastAsia="Times New Roman" w:hAnsi="Times New Roman" w:cs="Times New Roman"/>
          <w:color w:val="363636"/>
          <w:sz w:val="24"/>
          <w:szCs w:val="24"/>
        </w:rPr>
        <w:lastRenderedPageBreak/>
        <w:tab/>
        <w:t>China</w:t>
      </w:r>
      <w:r w:rsidR="00F84B17" w:rsidRPr="00104757">
        <w:rPr>
          <w:rFonts w:ascii="Times New Roman" w:eastAsia="Times New Roman" w:hAnsi="Times New Roman" w:cs="Times New Roman"/>
          <w:color w:val="363636"/>
          <w:sz w:val="24"/>
          <w:szCs w:val="24"/>
        </w:rPr>
        <w:t xml:space="preserve">, on the other hand, is not all virtuous either. </w:t>
      </w:r>
      <w:r w:rsidR="00C66CDD" w:rsidRPr="00104757">
        <w:rPr>
          <w:rFonts w:ascii="Times New Roman" w:eastAsia="Times New Roman" w:hAnsi="Times New Roman" w:cs="Times New Roman"/>
          <w:color w:val="363636"/>
          <w:sz w:val="24"/>
          <w:szCs w:val="24"/>
        </w:rPr>
        <w:t>Although</w:t>
      </w:r>
      <w:r w:rsidR="00F5201B" w:rsidRPr="00104757">
        <w:rPr>
          <w:rFonts w:ascii="Times New Roman" w:eastAsia="Times New Roman" w:hAnsi="Times New Roman" w:cs="Times New Roman"/>
          <w:color w:val="363636"/>
          <w:sz w:val="24"/>
          <w:szCs w:val="24"/>
        </w:rPr>
        <w:t xml:space="preserve"> their style of management is more focused on a group of people, conflict occurs intra-organizationall</w:t>
      </w:r>
      <w:r w:rsidR="00C66CDD" w:rsidRPr="00104757">
        <w:rPr>
          <w:rFonts w:ascii="Times New Roman" w:eastAsia="Times New Roman" w:hAnsi="Times New Roman" w:cs="Times New Roman"/>
          <w:color w:val="363636"/>
          <w:sz w:val="24"/>
          <w:szCs w:val="24"/>
        </w:rPr>
        <w:t>y, which also tends to allow managers to over-work their employees.</w:t>
      </w:r>
      <w:r w:rsidR="00AC50EE" w:rsidRPr="00104757">
        <w:rPr>
          <w:rFonts w:ascii="Times New Roman" w:eastAsia="Times New Roman" w:hAnsi="Times New Roman" w:cs="Times New Roman"/>
          <w:color w:val="363636"/>
          <w:sz w:val="24"/>
          <w:szCs w:val="24"/>
        </w:rPr>
        <w:t>“</w:t>
      </w:r>
      <w:r w:rsidR="00AC50EE" w:rsidRPr="00104757">
        <w:rPr>
          <w:rFonts w:ascii="Times New Roman" w:hAnsi="Times New Roman" w:cs="Times New Roman"/>
          <w:color w:val="222222"/>
          <w:sz w:val="24"/>
          <w:szCs w:val="24"/>
        </w:rPr>
        <w:t xml:space="preserve">Companies in China operate in two time frames, executing today’s business while preparing to double in size in anywhere from three to five years. This involves not just adding resources but incubating new business models and launching new brands” </w:t>
      </w:r>
      <w:sdt>
        <w:sdtPr>
          <w:rPr>
            <w:rFonts w:ascii="Times New Roman" w:hAnsi="Times New Roman" w:cs="Times New Roman"/>
            <w:color w:val="222222"/>
            <w:sz w:val="24"/>
            <w:szCs w:val="24"/>
          </w:rPr>
          <w:id w:val="-728454957"/>
          <w:citation/>
        </w:sdtPr>
        <w:sdtContent>
          <w:r w:rsidR="005E009D" w:rsidRPr="00104757">
            <w:rPr>
              <w:rFonts w:ascii="Times New Roman" w:hAnsi="Times New Roman" w:cs="Times New Roman"/>
              <w:color w:val="222222"/>
              <w:sz w:val="24"/>
              <w:szCs w:val="24"/>
            </w:rPr>
            <w:fldChar w:fldCharType="begin"/>
          </w:r>
          <w:r w:rsidR="00AC50EE" w:rsidRPr="00104757">
            <w:rPr>
              <w:rFonts w:ascii="Times New Roman" w:hAnsi="Times New Roman" w:cs="Times New Roman"/>
              <w:color w:val="222222"/>
              <w:sz w:val="24"/>
              <w:szCs w:val="24"/>
            </w:rPr>
            <w:instrText xml:space="preserve"> CITATION Tho14 \l 1033 </w:instrText>
          </w:r>
          <w:r w:rsidR="005E009D" w:rsidRPr="00104757">
            <w:rPr>
              <w:rFonts w:ascii="Times New Roman" w:hAnsi="Times New Roman" w:cs="Times New Roman"/>
              <w:color w:val="222222"/>
              <w:sz w:val="24"/>
              <w:szCs w:val="24"/>
            </w:rPr>
            <w:fldChar w:fldCharType="separate"/>
          </w:r>
          <w:r w:rsidR="00AC50EE" w:rsidRPr="00104757">
            <w:rPr>
              <w:rFonts w:ascii="Times New Roman" w:hAnsi="Times New Roman" w:cs="Times New Roman"/>
              <w:noProof/>
              <w:color w:val="222222"/>
              <w:sz w:val="24"/>
              <w:szCs w:val="24"/>
            </w:rPr>
            <w:t>(Hout &amp; Michael, 2014)</w:t>
          </w:r>
          <w:r w:rsidR="005E009D" w:rsidRPr="00104757">
            <w:rPr>
              <w:rFonts w:ascii="Times New Roman" w:hAnsi="Times New Roman" w:cs="Times New Roman"/>
              <w:color w:val="222222"/>
              <w:sz w:val="24"/>
              <w:szCs w:val="24"/>
            </w:rPr>
            <w:fldChar w:fldCharType="end"/>
          </w:r>
        </w:sdtContent>
      </w:sdt>
      <w:r w:rsidR="000B282A" w:rsidRPr="00104757">
        <w:rPr>
          <w:rFonts w:ascii="Times New Roman" w:hAnsi="Times New Roman" w:cs="Times New Roman"/>
          <w:color w:val="222222"/>
          <w:sz w:val="24"/>
          <w:szCs w:val="24"/>
        </w:rPr>
        <w:t>. In the western world, there are labor laws that have been implemented to prevent</w:t>
      </w:r>
      <w:r w:rsidR="000B282A" w:rsidRPr="00104757">
        <w:rPr>
          <w:rFonts w:ascii="Times New Roman" w:eastAsia="Times New Roman" w:hAnsi="Times New Roman" w:cs="Times New Roman"/>
          <w:color w:val="363636"/>
          <w:sz w:val="24"/>
          <w:szCs w:val="24"/>
        </w:rPr>
        <w:t xml:space="preserve">employees from </w:t>
      </w:r>
      <w:r w:rsidR="001728D9" w:rsidRPr="00104757">
        <w:rPr>
          <w:rFonts w:ascii="Times New Roman" w:eastAsia="Times New Roman" w:hAnsi="Times New Roman" w:cs="Times New Roman"/>
          <w:color w:val="363636"/>
          <w:sz w:val="24"/>
          <w:szCs w:val="24"/>
        </w:rPr>
        <w:t>working too many hours without breaks and an increase in wages. Still, in China, employees work over 40 hours a week with little pay, while standing on their feet the entire shift. Apple opened a factory in Shenzhen, China where 18 employees had killed themselves</w:t>
      </w:r>
      <w:sdt>
        <w:sdtPr>
          <w:rPr>
            <w:rFonts w:ascii="Times New Roman" w:eastAsia="Times New Roman" w:hAnsi="Times New Roman" w:cs="Times New Roman"/>
            <w:color w:val="363636"/>
            <w:sz w:val="24"/>
            <w:szCs w:val="24"/>
          </w:rPr>
          <w:id w:val="-960493238"/>
          <w:citation/>
        </w:sdtPr>
        <w:sdtContent>
          <w:r w:rsidR="005E009D" w:rsidRPr="00104757">
            <w:rPr>
              <w:rFonts w:ascii="Times New Roman" w:eastAsia="Times New Roman" w:hAnsi="Times New Roman" w:cs="Times New Roman"/>
              <w:color w:val="363636"/>
              <w:sz w:val="24"/>
              <w:szCs w:val="24"/>
            </w:rPr>
            <w:fldChar w:fldCharType="begin"/>
          </w:r>
          <w:r w:rsidR="00C800FB" w:rsidRPr="00104757">
            <w:rPr>
              <w:rFonts w:ascii="Times New Roman" w:eastAsia="Times New Roman" w:hAnsi="Times New Roman" w:cs="Times New Roman"/>
              <w:color w:val="363636"/>
              <w:sz w:val="24"/>
              <w:szCs w:val="24"/>
            </w:rPr>
            <w:instrText xml:space="preserve"> CITATION Rob131 \l 1033 </w:instrText>
          </w:r>
          <w:r w:rsidR="005E009D" w:rsidRPr="00104757">
            <w:rPr>
              <w:rFonts w:ascii="Times New Roman" w:eastAsia="Times New Roman" w:hAnsi="Times New Roman" w:cs="Times New Roman"/>
              <w:color w:val="363636"/>
              <w:sz w:val="24"/>
              <w:szCs w:val="24"/>
            </w:rPr>
            <w:fldChar w:fldCharType="separate"/>
          </w:r>
          <w:r w:rsidR="00C800FB" w:rsidRPr="00104757">
            <w:rPr>
              <w:rFonts w:ascii="Times New Roman" w:eastAsia="Times New Roman" w:hAnsi="Times New Roman" w:cs="Times New Roman"/>
              <w:noProof/>
              <w:color w:val="363636"/>
              <w:sz w:val="24"/>
              <w:szCs w:val="24"/>
            </w:rPr>
            <w:t>(Cooper, 2013)</w:t>
          </w:r>
          <w:r w:rsidR="005E009D" w:rsidRPr="00104757">
            <w:rPr>
              <w:rFonts w:ascii="Times New Roman" w:eastAsia="Times New Roman" w:hAnsi="Times New Roman" w:cs="Times New Roman"/>
              <w:color w:val="363636"/>
              <w:sz w:val="24"/>
              <w:szCs w:val="24"/>
            </w:rPr>
            <w:fldChar w:fldCharType="end"/>
          </w:r>
        </w:sdtContent>
      </w:sdt>
      <w:r w:rsidR="00C800FB" w:rsidRPr="00104757">
        <w:rPr>
          <w:rFonts w:ascii="Times New Roman" w:eastAsia="Times New Roman" w:hAnsi="Times New Roman" w:cs="Times New Roman"/>
          <w:color w:val="363636"/>
          <w:sz w:val="24"/>
          <w:szCs w:val="24"/>
        </w:rPr>
        <w:t xml:space="preserve">. How could Apple be one of the happiest places for employees to work in the West, but have multiple suicides </w:t>
      </w:r>
      <w:r w:rsidR="00AD2694" w:rsidRPr="00104757">
        <w:rPr>
          <w:rFonts w:ascii="Times New Roman" w:eastAsia="Times New Roman" w:hAnsi="Times New Roman" w:cs="Times New Roman"/>
          <w:color w:val="363636"/>
          <w:sz w:val="24"/>
          <w:szCs w:val="24"/>
        </w:rPr>
        <w:t>at their site in</w:t>
      </w:r>
      <w:r w:rsidR="00C800FB" w:rsidRPr="00104757">
        <w:rPr>
          <w:rFonts w:ascii="Times New Roman" w:eastAsia="Times New Roman" w:hAnsi="Times New Roman" w:cs="Times New Roman"/>
          <w:color w:val="363636"/>
          <w:sz w:val="24"/>
          <w:szCs w:val="24"/>
        </w:rPr>
        <w:t xml:space="preserve"> China? </w:t>
      </w:r>
      <w:r w:rsidR="00C677E9" w:rsidRPr="00104757">
        <w:rPr>
          <w:rFonts w:ascii="Times New Roman" w:eastAsia="Times New Roman" w:hAnsi="Times New Roman" w:cs="Times New Roman"/>
          <w:color w:val="363636"/>
          <w:sz w:val="24"/>
          <w:szCs w:val="24"/>
        </w:rPr>
        <w:t xml:space="preserve">This only leads us back to my original statement about the </w:t>
      </w:r>
      <w:r w:rsidR="0015396B" w:rsidRPr="00104757">
        <w:rPr>
          <w:rFonts w:ascii="Times New Roman" w:eastAsia="Times New Roman" w:hAnsi="Times New Roman" w:cs="Times New Roman"/>
          <w:color w:val="363636"/>
          <w:sz w:val="24"/>
          <w:szCs w:val="24"/>
        </w:rPr>
        <w:t>inter-organizational</w:t>
      </w:r>
      <w:r w:rsidR="00C677E9" w:rsidRPr="00104757">
        <w:rPr>
          <w:rFonts w:ascii="Times New Roman" w:eastAsia="Times New Roman" w:hAnsi="Times New Roman" w:cs="Times New Roman"/>
          <w:color w:val="363636"/>
          <w:sz w:val="24"/>
          <w:szCs w:val="24"/>
        </w:rPr>
        <w:t xml:space="preserve"> conflict causing employers to be more concerned with keeping up with </w:t>
      </w:r>
      <w:r w:rsidR="00291F6D" w:rsidRPr="00104757">
        <w:rPr>
          <w:rFonts w:ascii="Times New Roman" w:eastAsia="Times New Roman" w:hAnsi="Times New Roman" w:cs="Times New Roman"/>
          <w:color w:val="363636"/>
          <w:sz w:val="24"/>
          <w:szCs w:val="24"/>
        </w:rPr>
        <w:t xml:space="preserve">rapidly changing markets. </w:t>
      </w:r>
    </w:p>
    <w:p w:rsidR="001C414C" w:rsidRPr="00104757" w:rsidRDefault="00FD7E0E" w:rsidP="00104757">
      <w:pPr>
        <w:spacing w:after="0" w:line="480" w:lineRule="auto"/>
        <w:ind w:right="1051"/>
        <w:rPr>
          <w:rFonts w:ascii="Times New Roman" w:eastAsia="Times New Roman" w:hAnsi="Times New Roman" w:cs="Times New Roman"/>
          <w:b/>
          <w:color w:val="363636"/>
          <w:sz w:val="24"/>
          <w:szCs w:val="24"/>
        </w:rPr>
      </w:pPr>
      <w:r w:rsidRPr="00104757">
        <w:rPr>
          <w:rFonts w:ascii="Times New Roman" w:eastAsia="Times New Roman" w:hAnsi="Times New Roman" w:cs="Times New Roman"/>
          <w:b/>
          <w:color w:val="363636"/>
          <w:sz w:val="24"/>
          <w:szCs w:val="24"/>
        </w:rPr>
        <w:t xml:space="preserve">Management </w:t>
      </w:r>
      <w:r w:rsidR="00563C15">
        <w:rPr>
          <w:rFonts w:ascii="Times New Roman" w:eastAsia="Times New Roman" w:hAnsi="Times New Roman" w:cs="Times New Roman"/>
          <w:b/>
          <w:color w:val="363636"/>
          <w:sz w:val="24"/>
          <w:szCs w:val="24"/>
        </w:rPr>
        <w:t>R</w:t>
      </w:r>
      <w:r w:rsidRPr="00104757">
        <w:rPr>
          <w:rFonts w:ascii="Times New Roman" w:eastAsia="Times New Roman" w:hAnsi="Times New Roman" w:cs="Times New Roman"/>
          <w:b/>
          <w:color w:val="363636"/>
          <w:sz w:val="24"/>
          <w:szCs w:val="24"/>
        </w:rPr>
        <w:t xml:space="preserve">esolution </w:t>
      </w:r>
      <w:r w:rsidR="00563C15">
        <w:rPr>
          <w:rFonts w:ascii="Times New Roman" w:eastAsia="Times New Roman" w:hAnsi="Times New Roman" w:cs="Times New Roman"/>
          <w:b/>
          <w:color w:val="363636"/>
          <w:sz w:val="24"/>
          <w:szCs w:val="24"/>
        </w:rPr>
        <w:t>R</w:t>
      </w:r>
      <w:r w:rsidRPr="00104757">
        <w:rPr>
          <w:rFonts w:ascii="Times New Roman" w:eastAsia="Times New Roman" w:hAnsi="Times New Roman" w:cs="Times New Roman"/>
          <w:b/>
          <w:color w:val="363636"/>
          <w:sz w:val="24"/>
          <w:szCs w:val="24"/>
        </w:rPr>
        <w:t>emedies</w:t>
      </w:r>
    </w:p>
    <w:p w:rsidR="00FD7E0E" w:rsidRPr="00104757" w:rsidRDefault="00267B3A" w:rsidP="00104757">
      <w:pPr>
        <w:spacing w:after="0" w:line="480" w:lineRule="auto"/>
        <w:ind w:right="1051" w:firstLine="390"/>
        <w:rPr>
          <w:rFonts w:ascii="Times New Roman" w:eastAsia="Times New Roman" w:hAnsi="Times New Roman" w:cs="Times New Roman"/>
          <w:color w:val="363636"/>
          <w:sz w:val="24"/>
          <w:szCs w:val="24"/>
        </w:rPr>
      </w:pPr>
      <w:r w:rsidRPr="00104757">
        <w:rPr>
          <w:rFonts w:ascii="Times New Roman" w:eastAsia="Times New Roman" w:hAnsi="Times New Roman" w:cs="Times New Roman"/>
          <w:color w:val="363636"/>
          <w:sz w:val="24"/>
          <w:szCs w:val="24"/>
        </w:rPr>
        <w:t>In the workplace, different projects cause for different approaches, just as the various methods will be altered depending on the person</w:t>
      </w:r>
      <w:r w:rsidR="00BA68F4" w:rsidRPr="00104757">
        <w:rPr>
          <w:rFonts w:ascii="Times New Roman" w:eastAsia="Times New Roman" w:hAnsi="Times New Roman" w:cs="Times New Roman"/>
          <w:color w:val="363636"/>
          <w:sz w:val="24"/>
          <w:szCs w:val="24"/>
        </w:rPr>
        <w:t>nel</w:t>
      </w:r>
      <w:r w:rsidRPr="00104757">
        <w:rPr>
          <w:rFonts w:ascii="Times New Roman" w:eastAsia="Times New Roman" w:hAnsi="Times New Roman" w:cs="Times New Roman"/>
          <w:color w:val="363636"/>
          <w:sz w:val="24"/>
          <w:szCs w:val="24"/>
        </w:rPr>
        <w:t xml:space="preserve"> a manager may be dealing with</w:t>
      </w:r>
      <w:r w:rsidR="00E1780E" w:rsidRPr="00104757">
        <w:rPr>
          <w:rFonts w:ascii="Times New Roman" w:eastAsia="Times New Roman" w:hAnsi="Times New Roman" w:cs="Times New Roman"/>
          <w:color w:val="363636"/>
          <w:sz w:val="24"/>
          <w:szCs w:val="24"/>
        </w:rPr>
        <w:t>.</w:t>
      </w:r>
      <w:r w:rsidR="00BA68F4" w:rsidRPr="00104757">
        <w:rPr>
          <w:rFonts w:ascii="Times New Roman" w:eastAsia="Times New Roman" w:hAnsi="Times New Roman" w:cs="Times New Roman"/>
          <w:color w:val="363636"/>
          <w:sz w:val="24"/>
          <w:szCs w:val="24"/>
        </w:rPr>
        <w:t xml:space="preserve"> In related experiences, personality and desires have a major constituent in the resolution remedy a manager elects to apply.</w:t>
      </w:r>
    </w:p>
    <w:p w:rsidR="00F00414" w:rsidRPr="00104757" w:rsidRDefault="0082204A" w:rsidP="00104757">
      <w:pPr>
        <w:spacing w:after="0" w:line="480" w:lineRule="auto"/>
        <w:ind w:right="1051" w:firstLine="390"/>
        <w:rPr>
          <w:rFonts w:ascii="Times New Roman" w:eastAsia="Times New Roman" w:hAnsi="Times New Roman" w:cs="Times New Roman"/>
          <w:color w:val="363636"/>
          <w:sz w:val="24"/>
          <w:szCs w:val="24"/>
        </w:rPr>
      </w:pPr>
      <w:r w:rsidRPr="00104757">
        <w:rPr>
          <w:rFonts w:ascii="Times New Roman" w:eastAsia="Times New Roman" w:hAnsi="Times New Roman" w:cs="Times New Roman"/>
          <w:color w:val="363636"/>
          <w:sz w:val="24"/>
          <w:szCs w:val="24"/>
        </w:rPr>
        <w:t xml:space="preserve">Managers must understand that </w:t>
      </w:r>
      <w:r w:rsidR="00FD7E0E" w:rsidRPr="00104757">
        <w:rPr>
          <w:rFonts w:ascii="Times New Roman" w:eastAsia="Times New Roman" w:hAnsi="Times New Roman" w:cs="Times New Roman"/>
          <w:color w:val="363636"/>
          <w:sz w:val="24"/>
          <w:szCs w:val="24"/>
        </w:rPr>
        <w:t xml:space="preserve">employees possess different temperaments and drivers for what they may deem as successful, a nuisance or just a place to co-exist with other personnel. One of the leading factors in a satisfactory performing team is </w:t>
      </w:r>
      <w:r w:rsidR="00FD7E0E" w:rsidRPr="00104757">
        <w:rPr>
          <w:rFonts w:ascii="Times New Roman" w:eastAsia="Times New Roman" w:hAnsi="Times New Roman" w:cs="Times New Roman"/>
          <w:color w:val="363636"/>
          <w:sz w:val="24"/>
          <w:szCs w:val="24"/>
        </w:rPr>
        <w:lastRenderedPageBreak/>
        <w:t xml:space="preserve">communication. Conducting meetings to maintain an effective line of communication is essential in team performance and cohesiveness. </w:t>
      </w:r>
      <w:r w:rsidR="004922E8" w:rsidRPr="00104757">
        <w:rPr>
          <w:rFonts w:ascii="Times New Roman" w:eastAsia="Times New Roman" w:hAnsi="Times New Roman" w:cs="Times New Roman"/>
          <w:color w:val="363636"/>
          <w:sz w:val="24"/>
          <w:szCs w:val="24"/>
        </w:rPr>
        <w:t xml:space="preserve">The way messages are conveyed </w:t>
      </w:r>
      <w:r w:rsidR="004911CD" w:rsidRPr="00104757">
        <w:rPr>
          <w:rFonts w:ascii="Times New Roman" w:eastAsia="Times New Roman" w:hAnsi="Times New Roman" w:cs="Times New Roman"/>
          <w:color w:val="363636"/>
          <w:sz w:val="24"/>
          <w:szCs w:val="24"/>
        </w:rPr>
        <w:t>is equally</w:t>
      </w:r>
      <w:r w:rsidR="004922E8" w:rsidRPr="00104757">
        <w:rPr>
          <w:rFonts w:ascii="Times New Roman" w:eastAsia="Times New Roman" w:hAnsi="Times New Roman" w:cs="Times New Roman"/>
          <w:color w:val="363636"/>
          <w:sz w:val="24"/>
          <w:szCs w:val="24"/>
        </w:rPr>
        <w:t xml:space="preserve"> important since employees </w:t>
      </w:r>
      <w:r w:rsidR="00CD1DC6" w:rsidRPr="00104757">
        <w:rPr>
          <w:rFonts w:ascii="Times New Roman" w:eastAsia="Times New Roman" w:hAnsi="Times New Roman" w:cs="Times New Roman"/>
          <w:color w:val="363636"/>
          <w:sz w:val="24"/>
          <w:szCs w:val="24"/>
        </w:rPr>
        <w:t>may not be able to interpret the tone in an electronic or written message the way it was intended.</w:t>
      </w:r>
      <w:r w:rsidR="00D13E6F">
        <w:rPr>
          <w:rFonts w:ascii="Times New Roman" w:eastAsia="Times New Roman" w:hAnsi="Times New Roman" w:cs="Times New Roman"/>
          <w:color w:val="363636"/>
          <w:sz w:val="24"/>
          <w:szCs w:val="24"/>
        </w:rPr>
        <w:t xml:space="preserve"> Simply using effective methods of communication could avoid inter-personal conflict. Also,b</w:t>
      </w:r>
      <w:r w:rsidR="007D579A" w:rsidRPr="00104757">
        <w:rPr>
          <w:rFonts w:ascii="Times New Roman" w:eastAsia="Times New Roman" w:hAnsi="Times New Roman" w:cs="Times New Roman"/>
          <w:color w:val="363636"/>
          <w:sz w:val="24"/>
          <w:szCs w:val="24"/>
        </w:rPr>
        <w:t xml:space="preserve">eing able to maintain </w:t>
      </w:r>
      <w:r w:rsidR="00CE6959">
        <w:rPr>
          <w:rFonts w:ascii="Times New Roman" w:eastAsia="Times New Roman" w:hAnsi="Times New Roman" w:cs="Times New Roman"/>
          <w:color w:val="363636"/>
          <w:sz w:val="24"/>
          <w:szCs w:val="24"/>
        </w:rPr>
        <w:t>transparency that ultimately creates high productivity,</w:t>
      </w:r>
      <w:r w:rsidR="007D579A" w:rsidRPr="00104757">
        <w:rPr>
          <w:rFonts w:ascii="Times New Roman" w:eastAsia="Times New Roman" w:hAnsi="Times New Roman" w:cs="Times New Roman"/>
          <w:color w:val="363636"/>
          <w:sz w:val="24"/>
          <w:szCs w:val="24"/>
        </w:rPr>
        <w:t xml:space="preserve"> instead of avoiding conflict like the collectivist culture</w:t>
      </w:r>
      <w:r w:rsidR="00CE6959">
        <w:rPr>
          <w:rFonts w:ascii="Times New Roman" w:eastAsia="Times New Roman" w:hAnsi="Times New Roman" w:cs="Times New Roman"/>
          <w:color w:val="363636"/>
          <w:sz w:val="24"/>
          <w:szCs w:val="24"/>
        </w:rPr>
        <w:t>.</w:t>
      </w:r>
    </w:p>
    <w:p w:rsidR="00DE70DC" w:rsidRPr="003C2032" w:rsidRDefault="00F4799E" w:rsidP="00DE70DC">
      <w:pPr>
        <w:spacing w:after="0" w:line="480" w:lineRule="auto"/>
        <w:ind w:right="1051"/>
        <w:rPr>
          <w:rFonts w:ascii="Times New Roman" w:eastAsia="Times New Roman" w:hAnsi="Times New Roman" w:cs="Times New Roman"/>
          <w:b/>
          <w:color w:val="363636"/>
          <w:sz w:val="24"/>
          <w:szCs w:val="24"/>
        </w:rPr>
      </w:pPr>
      <w:r w:rsidRPr="003C2032">
        <w:rPr>
          <w:rFonts w:ascii="Times New Roman" w:eastAsia="Times New Roman" w:hAnsi="Times New Roman" w:cs="Times New Roman"/>
          <w:b/>
          <w:color w:val="363636"/>
          <w:sz w:val="24"/>
          <w:szCs w:val="24"/>
        </w:rPr>
        <w:t>Part II</w:t>
      </w:r>
    </w:p>
    <w:p w:rsidR="003402FC" w:rsidRPr="00C34CBB" w:rsidRDefault="003402FC" w:rsidP="003402FC">
      <w:pPr>
        <w:spacing w:after="0" w:line="480" w:lineRule="auto"/>
        <w:ind w:right="1051"/>
        <w:rPr>
          <w:rFonts w:ascii="Times New Roman" w:eastAsia="Times New Roman" w:hAnsi="Times New Roman" w:cs="Times New Roman"/>
          <w:b/>
          <w:color w:val="363636"/>
          <w:sz w:val="24"/>
          <w:szCs w:val="24"/>
        </w:rPr>
      </w:pPr>
      <w:r w:rsidRPr="00C34CBB">
        <w:rPr>
          <w:rFonts w:ascii="Times New Roman" w:eastAsia="Times New Roman" w:hAnsi="Times New Roman" w:cs="Times New Roman"/>
          <w:b/>
          <w:color w:val="363636"/>
          <w:sz w:val="24"/>
          <w:szCs w:val="24"/>
        </w:rPr>
        <w:t>Characterizing the Sources</w:t>
      </w:r>
    </w:p>
    <w:p w:rsidR="00246997" w:rsidRPr="00246997" w:rsidRDefault="00246997" w:rsidP="00246997">
      <w:pPr>
        <w:spacing w:after="0" w:line="480" w:lineRule="auto"/>
        <w:ind w:right="1051" w:firstLine="390"/>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Sources of conflict ha</w:t>
      </w:r>
      <w:r w:rsidR="00FC799B">
        <w:rPr>
          <w:rFonts w:ascii="Times New Roman" w:eastAsia="Times New Roman" w:hAnsi="Times New Roman" w:cs="Times New Roman"/>
          <w:color w:val="363636"/>
          <w:sz w:val="24"/>
          <w:szCs w:val="24"/>
        </w:rPr>
        <w:t>ve</w:t>
      </w:r>
      <w:r>
        <w:rPr>
          <w:rFonts w:ascii="Times New Roman" w:eastAsia="Times New Roman" w:hAnsi="Times New Roman" w:cs="Times New Roman"/>
          <w:color w:val="363636"/>
          <w:sz w:val="24"/>
          <w:szCs w:val="24"/>
        </w:rPr>
        <w:t xml:space="preserve"> been characterized as</w:t>
      </w:r>
      <w:r w:rsidR="003402FC">
        <w:rPr>
          <w:rFonts w:ascii="Times New Roman" w:eastAsia="Times New Roman" w:hAnsi="Times New Roman" w:cs="Times New Roman"/>
          <w:color w:val="363636"/>
          <w:sz w:val="24"/>
          <w:szCs w:val="24"/>
        </w:rPr>
        <w:t xml:space="preserve"> mostly negative, but i</w:t>
      </w:r>
      <w:r w:rsidR="00FC799B">
        <w:rPr>
          <w:rFonts w:ascii="Times New Roman" w:eastAsia="Times New Roman" w:hAnsi="Times New Roman" w:cs="Times New Roman"/>
          <w:color w:val="363636"/>
          <w:sz w:val="24"/>
          <w:szCs w:val="24"/>
        </w:rPr>
        <w:t>t</w:t>
      </w:r>
      <w:r w:rsidR="003402FC">
        <w:rPr>
          <w:rFonts w:ascii="Times New Roman" w:eastAsia="Times New Roman" w:hAnsi="Times New Roman" w:cs="Times New Roman"/>
          <w:color w:val="363636"/>
          <w:sz w:val="24"/>
          <w:szCs w:val="24"/>
        </w:rPr>
        <w:t xml:space="preserve"> should not only be labeled negatively, </w:t>
      </w:r>
      <w:r>
        <w:rPr>
          <w:rFonts w:ascii="Times New Roman" w:eastAsia="Times New Roman" w:hAnsi="Times New Roman" w:cs="Times New Roman"/>
          <w:color w:val="363636"/>
          <w:sz w:val="24"/>
          <w:szCs w:val="24"/>
        </w:rPr>
        <w:t xml:space="preserve">but also very positive as well. Teams can be very productive when conflict is used in a manner that brings multiple ideas together in a controlled environment. Being able to also understand different cultural behaviors is also crucial in the ability to use conflict as a positive feat. The author also stated how HR can use a stage-method to manage conflict when it </w:t>
      </w:r>
      <w:r w:rsidR="00CC2629">
        <w:rPr>
          <w:rFonts w:ascii="Times New Roman" w:eastAsia="Times New Roman" w:hAnsi="Times New Roman" w:cs="Times New Roman"/>
          <w:color w:val="363636"/>
          <w:sz w:val="24"/>
          <w:szCs w:val="24"/>
        </w:rPr>
        <w:t>occurs negatively.</w:t>
      </w:r>
      <w:r w:rsidR="001B73FE">
        <w:rPr>
          <w:rFonts w:ascii="Times New Roman" w:eastAsia="Times New Roman" w:hAnsi="Times New Roman" w:cs="Times New Roman"/>
          <w:color w:val="363636"/>
          <w:sz w:val="24"/>
          <w:szCs w:val="24"/>
        </w:rPr>
        <w:t xml:space="preserve"> Understanding that conflict could also emulate the manager’s aura is a potential starting point for HR. </w:t>
      </w:r>
      <w:r w:rsidR="00B4530C">
        <w:rPr>
          <w:rFonts w:ascii="Times New Roman" w:eastAsia="Times New Roman" w:hAnsi="Times New Roman" w:cs="Times New Roman"/>
          <w:color w:val="363636"/>
          <w:sz w:val="24"/>
          <w:szCs w:val="24"/>
        </w:rPr>
        <w:t xml:space="preserve">Once again, communication through the actions of asking the manager and teams questions about themselves will be vital in conveying why the group may possess the internal conflict that they do. </w:t>
      </w:r>
    </w:p>
    <w:p w:rsidR="00E20A4D" w:rsidRPr="00C34CBB" w:rsidRDefault="000A0613" w:rsidP="00E20A4D">
      <w:pPr>
        <w:spacing w:after="0" w:line="480" w:lineRule="auto"/>
        <w:ind w:right="1051"/>
        <w:rPr>
          <w:rFonts w:ascii="Times New Roman" w:eastAsia="Times New Roman" w:hAnsi="Times New Roman" w:cs="Times New Roman"/>
          <w:b/>
          <w:color w:val="363636"/>
          <w:sz w:val="24"/>
          <w:szCs w:val="24"/>
        </w:rPr>
      </w:pPr>
      <w:r>
        <w:rPr>
          <w:rFonts w:ascii="Times New Roman" w:eastAsia="Times New Roman" w:hAnsi="Times New Roman" w:cs="Times New Roman"/>
          <w:b/>
          <w:color w:val="363636"/>
          <w:sz w:val="24"/>
          <w:szCs w:val="24"/>
        </w:rPr>
        <w:t>Jurisdiction of Conflict Resolution</w:t>
      </w:r>
    </w:p>
    <w:p w:rsidR="00136289" w:rsidRDefault="00951D3D" w:rsidP="008F2654">
      <w:pPr>
        <w:spacing w:after="0" w:line="480" w:lineRule="auto"/>
        <w:ind w:right="1051"/>
        <w:rPr>
          <w:rFonts w:ascii="Times New Roman" w:hAnsi="Times New Roman" w:cs="Times New Roman"/>
          <w:sz w:val="24"/>
          <w:szCs w:val="24"/>
          <w:lang/>
        </w:rPr>
      </w:pPr>
      <w:r>
        <w:rPr>
          <w:rFonts w:ascii="Times New Roman" w:eastAsia="Times New Roman" w:hAnsi="Times New Roman" w:cs="Times New Roman"/>
          <w:color w:val="363636"/>
          <w:sz w:val="24"/>
          <w:szCs w:val="24"/>
        </w:rPr>
        <w:tab/>
        <w:t xml:space="preserve">Conflict resolution can fall within the realm beyond HR. It can even begin with peers of employees who work for a particular manager. However, conflict resolution usually begins with the manager instead. </w:t>
      </w:r>
      <w:r w:rsidR="00981E25">
        <w:rPr>
          <w:rFonts w:ascii="Times New Roman" w:eastAsia="Times New Roman" w:hAnsi="Times New Roman" w:cs="Times New Roman"/>
          <w:color w:val="363636"/>
          <w:sz w:val="24"/>
          <w:szCs w:val="24"/>
        </w:rPr>
        <w:t xml:space="preserve">Although conflict resolution </w:t>
      </w:r>
      <w:r w:rsidR="00981E25">
        <w:rPr>
          <w:rFonts w:ascii="Times New Roman" w:eastAsia="Times New Roman" w:hAnsi="Times New Roman" w:cs="Times New Roman"/>
          <w:color w:val="363636"/>
          <w:sz w:val="24"/>
          <w:szCs w:val="24"/>
        </w:rPr>
        <w:lastRenderedPageBreak/>
        <w:t>typically falls under the responsibility of the manger or HR,</w:t>
      </w:r>
      <w:r w:rsidR="007F7F1D">
        <w:rPr>
          <w:rFonts w:ascii="Times New Roman" w:eastAsia="Times New Roman" w:hAnsi="Times New Roman" w:cs="Times New Roman"/>
          <w:color w:val="363636"/>
          <w:sz w:val="24"/>
          <w:szCs w:val="24"/>
        </w:rPr>
        <w:t xml:space="preserve"> e</w:t>
      </w:r>
      <w:r>
        <w:rPr>
          <w:rFonts w:ascii="Times New Roman" w:eastAsia="Times New Roman" w:hAnsi="Times New Roman" w:cs="Times New Roman"/>
          <w:color w:val="363636"/>
          <w:sz w:val="24"/>
          <w:szCs w:val="24"/>
        </w:rPr>
        <w:t>veryone who is a part of the team should hold their colleagues accountable and expect each other to try to focus on</w:t>
      </w:r>
      <w:r w:rsidR="00C429EF">
        <w:rPr>
          <w:rFonts w:ascii="Times New Roman" w:eastAsia="Times New Roman" w:hAnsi="Times New Roman" w:cs="Times New Roman"/>
          <w:color w:val="363636"/>
          <w:sz w:val="24"/>
          <w:szCs w:val="24"/>
        </w:rPr>
        <w:t xml:space="preserve"> the </w:t>
      </w:r>
      <w:r>
        <w:rPr>
          <w:rFonts w:ascii="Times New Roman" w:eastAsia="Times New Roman" w:hAnsi="Times New Roman" w:cs="Times New Roman"/>
          <w:color w:val="363636"/>
          <w:sz w:val="24"/>
          <w:szCs w:val="24"/>
        </w:rPr>
        <w:t>team</w:t>
      </w:r>
      <w:r w:rsidR="00C429EF">
        <w:rPr>
          <w:rFonts w:ascii="Times New Roman" w:eastAsia="Times New Roman" w:hAnsi="Times New Roman" w:cs="Times New Roman"/>
          <w:color w:val="363636"/>
          <w:sz w:val="24"/>
          <w:szCs w:val="24"/>
        </w:rPr>
        <w:t>’s</w:t>
      </w:r>
      <w:r>
        <w:rPr>
          <w:rFonts w:ascii="Times New Roman" w:eastAsia="Times New Roman" w:hAnsi="Times New Roman" w:cs="Times New Roman"/>
          <w:color w:val="363636"/>
          <w:sz w:val="24"/>
          <w:szCs w:val="24"/>
        </w:rPr>
        <w:t xml:space="preserve"> alignment.</w:t>
      </w:r>
      <w:r w:rsidR="00DD2F3E" w:rsidRPr="00DD2F3E">
        <w:rPr>
          <w:rFonts w:ascii="Times New Roman" w:eastAsia="Times New Roman" w:hAnsi="Times New Roman" w:cs="Times New Roman"/>
          <w:color w:val="363636"/>
          <w:sz w:val="24"/>
          <w:szCs w:val="24"/>
        </w:rPr>
        <w:t>“</w:t>
      </w:r>
      <w:r w:rsidR="00DD2F3E" w:rsidRPr="00DD2F3E">
        <w:rPr>
          <w:rFonts w:ascii="Times New Roman" w:hAnsi="Times New Roman" w:cs="Times New Roman"/>
          <w:sz w:val="24"/>
          <w:szCs w:val="24"/>
          <w:lang/>
        </w:rPr>
        <w:t>Members operate with agreed-upon protocols and intra-team relationships are based on transparency. Most importantly, dysfunctional conflict is reduced and redirected into a productive force for producing results”</w:t>
      </w:r>
      <w:sdt>
        <w:sdtPr>
          <w:rPr>
            <w:rFonts w:ascii="Times New Roman" w:hAnsi="Times New Roman" w:cs="Times New Roman"/>
            <w:sz w:val="24"/>
            <w:szCs w:val="24"/>
            <w:lang/>
          </w:rPr>
          <w:id w:val="2109541548"/>
          <w:citation/>
        </w:sdtPr>
        <w:sdtContent>
          <w:r w:rsidR="005E009D" w:rsidRPr="00DD2F3E">
            <w:rPr>
              <w:rFonts w:ascii="Times New Roman" w:hAnsi="Times New Roman" w:cs="Times New Roman"/>
              <w:sz w:val="24"/>
              <w:szCs w:val="24"/>
              <w:lang/>
            </w:rPr>
            <w:fldChar w:fldCharType="begin"/>
          </w:r>
          <w:r w:rsidR="00DD2F3E" w:rsidRPr="00DD2F3E">
            <w:rPr>
              <w:rFonts w:ascii="Times New Roman" w:hAnsi="Times New Roman" w:cs="Times New Roman"/>
              <w:sz w:val="24"/>
              <w:szCs w:val="24"/>
            </w:rPr>
            <w:instrText xml:space="preserve"> CITATION How09 \l 1033 </w:instrText>
          </w:r>
          <w:r w:rsidR="005E009D" w:rsidRPr="00DD2F3E">
            <w:rPr>
              <w:rFonts w:ascii="Times New Roman" w:hAnsi="Times New Roman" w:cs="Times New Roman"/>
              <w:sz w:val="24"/>
              <w:szCs w:val="24"/>
              <w:lang/>
            </w:rPr>
            <w:fldChar w:fldCharType="separate"/>
          </w:r>
          <w:r w:rsidR="00DD2F3E" w:rsidRPr="00DD2F3E">
            <w:rPr>
              <w:rFonts w:ascii="Times New Roman" w:hAnsi="Times New Roman" w:cs="Times New Roman"/>
              <w:noProof/>
              <w:sz w:val="24"/>
              <w:szCs w:val="24"/>
            </w:rPr>
            <w:t xml:space="preserve"> (Guttman, 2009)</w:t>
          </w:r>
          <w:r w:rsidR="005E009D" w:rsidRPr="00DD2F3E">
            <w:rPr>
              <w:rFonts w:ascii="Times New Roman" w:hAnsi="Times New Roman" w:cs="Times New Roman"/>
              <w:sz w:val="24"/>
              <w:szCs w:val="24"/>
              <w:lang/>
            </w:rPr>
            <w:fldChar w:fldCharType="end"/>
          </w:r>
        </w:sdtContent>
      </w:sdt>
      <w:r w:rsidR="00DD2F3E" w:rsidRPr="00DD2F3E">
        <w:rPr>
          <w:rFonts w:ascii="Times New Roman" w:hAnsi="Times New Roman" w:cs="Times New Roman"/>
          <w:sz w:val="24"/>
          <w:szCs w:val="24"/>
          <w:lang/>
        </w:rPr>
        <w:t>.</w:t>
      </w:r>
    </w:p>
    <w:p w:rsidR="008F2654" w:rsidRPr="008F2654" w:rsidRDefault="008F2654" w:rsidP="008F2654">
      <w:pPr>
        <w:spacing w:after="0" w:line="480" w:lineRule="auto"/>
        <w:ind w:right="1051"/>
        <w:rPr>
          <w:rFonts w:ascii="Times New Roman" w:eastAsia="Times New Roman" w:hAnsi="Times New Roman" w:cs="Times New Roman"/>
          <w:b/>
          <w:color w:val="363636"/>
          <w:sz w:val="24"/>
          <w:szCs w:val="24"/>
        </w:rPr>
      </w:pPr>
      <w:r w:rsidRPr="008F2654">
        <w:rPr>
          <w:rFonts w:ascii="Times New Roman" w:eastAsia="Times New Roman" w:hAnsi="Times New Roman" w:cs="Times New Roman"/>
          <w:b/>
          <w:color w:val="363636"/>
          <w:sz w:val="24"/>
          <w:szCs w:val="24"/>
        </w:rPr>
        <w:t xml:space="preserve">Understanding </w:t>
      </w:r>
      <w:r w:rsidR="000A0613">
        <w:rPr>
          <w:rFonts w:ascii="Times New Roman" w:eastAsia="Times New Roman" w:hAnsi="Times New Roman" w:cs="Times New Roman"/>
          <w:b/>
          <w:color w:val="363636"/>
          <w:sz w:val="24"/>
          <w:szCs w:val="24"/>
        </w:rPr>
        <w:t>S</w:t>
      </w:r>
      <w:r w:rsidRPr="008F2654">
        <w:rPr>
          <w:rFonts w:ascii="Times New Roman" w:eastAsia="Times New Roman" w:hAnsi="Times New Roman" w:cs="Times New Roman"/>
          <w:b/>
          <w:color w:val="363636"/>
          <w:sz w:val="24"/>
          <w:szCs w:val="24"/>
        </w:rPr>
        <w:t xml:space="preserve">ources of </w:t>
      </w:r>
      <w:r w:rsidR="000A0613">
        <w:rPr>
          <w:rFonts w:ascii="Times New Roman" w:eastAsia="Times New Roman" w:hAnsi="Times New Roman" w:cs="Times New Roman"/>
          <w:b/>
          <w:color w:val="363636"/>
          <w:sz w:val="24"/>
          <w:szCs w:val="24"/>
        </w:rPr>
        <w:t>C</w:t>
      </w:r>
      <w:r w:rsidRPr="008F2654">
        <w:rPr>
          <w:rFonts w:ascii="Times New Roman" w:eastAsia="Times New Roman" w:hAnsi="Times New Roman" w:cs="Times New Roman"/>
          <w:b/>
          <w:color w:val="363636"/>
          <w:sz w:val="24"/>
          <w:szCs w:val="24"/>
        </w:rPr>
        <w:t>onflict</w:t>
      </w:r>
    </w:p>
    <w:p w:rsidR="006F53F7" w:rsidRDefault="008F2654" w:rsidP="008F2654">
      <w:pPr>
        <w:spacing w:after="0" w:line="480" w:lineRule="auto"/>
        <w:ind w:right="1051"/>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ab/>
        <w:t xml:space="preserve">It is necessary to understand the sources of conflict so that HR or managers can </w:t>
      </w:r>
      <w:r w:rsidR="005D060C">
        <w:rPr>
          <w:rFonts w:ascii="Times New Roman" w:eastAsia="Times New Roman" w:hAnsi="Times New Roman" w:cs="Times New Roman"/>
          <w:color w:val="363636"/>
          <w:sz w:val="24"/>
          <w:szCs w:val="24"/>
        </w:rPr>
        <w:t>r</w:t>
      </w:r>
      <w:r>
        <w:rPr>
          <w:rFonts w:ascii="Times New Roman" w:eastAsia="Times New Roman" w:hAnsi="Times New Roman" w:cs="Times New Roman"/>
          <w:color w:val="363636"/>
          <w:sz w:val="24"/>
          <w:szCs w:val="24"/>
        </w:rPr>
        <w:t xml:space="preserve">ecognize what approach may need to be taken to come to a resolution. </w:t>
      </w:r>
      <w:r w:rsidR="005D060C">
        <w:rPr>
          <w:rFonts w:ascii="Times New Roman" w:eastAsia="Times New Roman" w:hAnsi="Times New Roman" w:cs="Times New Roman"/>
          <w:color w:val="363636"/>
          <w:sz w:val="24"/>
          <w:szCs w:val="24"/>
        </w:rPr>
        <w:t>Each situation and as previously mentioned, employee, will require di</w:t>
      </w:r>
      <w:r w:rsidR="00AA632D">
        <w:rPr>
          <w:rFonts w:ascii="Times New Roman" w:eastAsia="Times New Roman" w:hAnsi="Times New Roman" w:cs="Times New Roman"/>
          <w:color w:val="363636"/>
          <w:sz w:val="24"/>
          <w:szCs w:val="24"/>
        </w:rPr>
        <w:t>stinc</w:t>
      </w:r>
      <w:r w:rsidR="005D060C">
        <w:rPr>
          <w:rFonts w:ascii="Times New Roman" w:eastAsia="Times New Roman" w:hAnsi="Times New Roman" w:cs="Times New Roman"/>
          <w:color w:val="363636"/>
          <w:sz w:val="24"/>
          <w:szCs w:val="24"/>
        </w:rPr>
        <w:t xml:space="preserve">t courses of action depending upon the level they hold within an organization, the conflict they might have and who it is that has it. </w:t>
      </w:r>
      <w:r w:rsidR="00460623">
        <w:rPr>
          <w:rFonts w:ascii="Times New Roman" w:eastAsia="Times New Roman" w:hAnsi="Times New Roman" w:cs="Times New Roman"/>
          <w:color w:val="363636"/>
          <w:sz w:val="24"/>
          <w:szCs w:val="24"/>
        </w:rPr>
        <w:t xml:space="preserve">The ability to deal with various conflict will enable HR and managers to align their teams in the manner they wish and ultimately have more satisfied employees with higher productivity. </w:t>
      </w:r>
    </w:p>
    <w:p w:rsidR="006F53F7" w:rsidRDefault="006F53F7">
      <w:pPr>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br w:type="page"/>
      </w:r>
    </w:p>
    <w:sdt>
      <w:sdtPr>
        <w:rPr>
          <w:rFonts w:asciiTheme="minorHAnsi" w:eastAsiaTheme="minorHAnsi" w:hAnsiTheme="minorHAnsi" w:cstheme="minorBidi"/>
          <w:color w:val="auto"/>
          <w:sz w:val="22"/>
          <w:szCs w:val="22"/>
        </w:rPr>
        <w:id w:val="1621956911"/>
        <w:docPartObj>
          <w:docPartGallery w:val="Bibliographies"/>
          <w:docPartUnique/>
        </w:docPartObj>
      </w:sdtPr>
      <w:sdtContent>
        <w:p w:rsidR="006F53F7" w:rsidRDefault="006F53F7" w:rsidP="00061CF9">
          <w:pPr>
            <w:pStyle w:val="Heading1"/>
            <w:jc w:val="center"/>
          </w:pPr>
          <w:r>
            <w:t>References</w:t>
          </w:r>
        </w:p>
        <w:sdt>
          <w:sdtPr>
            <w:id w:val="-573587230"/>
            <w:bibliography/>
          </w:sdtPr>
          <w:sdtContent>
            <w:p w:rsidR="006F53F7" w:rsidRDefault="005E009D" w:rsidP="006F53F7">
              <w:pPr>
                <w:pStyle w:val="Bibliography"/>
                <w:ind w:left="720" w:hanging="720"/>
                <w:rPr>
                  <w:noProof/>
                  <w:sz w:val="24"/>
                  <w:szCs w:val="24"/>
                </w:rPr>
              </w:pPr>
              <w:r w:rsidRPr="005E009D">
                <w:fldChar w:fldCharType="begin"/>
              </w:r>
              <w:r w:rsidR="006F53F7">
                <w:instrText xml:space="preserve"> BIBLIOGRAPHY </w:instrText>
              </w:r>
              <w:r w:rsidRPr="005E009D">
                <w:fldChar w:fldCharType="separate"/>
              </w:r>
              <w:r w:rsidR="006F53F7">
                <w:rPr>
                  <w:noProof/>
                </w:rPr>
                <w:t xml:space="preserve">Cooper, R. (2013, January 25). Inside Apple's Chinese 'sweatshop' factory where workers are paid just £1.12 per hour to produce iPhones and iPads for the West. </w:t>
              </w:r>
              <w:r w:rsidR="006F53F7">
                <w:rPr>
                  <w:i/>
                  <w:iCs/>
                  <w:noProof/>
                </w:rPr>
                <w:t>Daily Mail</w:t>
              </w:r>
              <w:r w:rsidR="006F53F7">
                <w:rPr>
                  <w:noProof/>
                </w:rPr>
                <w:t>. Retrieved from http://www.dailymail.co.uk/news/article-2103798/Revealed-Inside-Apples-Chinese-sweatshop-factory-workers-paid-just-1-12-hour.html</w:t>
              </w:r>
            </w:p>
            <w:p w:rsidR="006F53F7" w:rsidRDefault="006F53F7" w:rsidP="006F53F7">
              <w:pPr>
                <w:pStyle w:val="Bibliography"/>
                <w:ind w:left="720" w:hanging="720"/>
                <w:rPr>
                  <w:noProof/>
                </w:rPr>
              </w:pPr>
              <w:r>
                <w:rPr>
                  <w:noProof/>
                </w:rPr>
                <w:t xml:space="preserve">Guttman, H. M. (2009). Conflict Management as a Core Competency for HR Professionals. </w:t>
              </w:r>
              <w:r>
                <w:rPr>
                  <w:i/>
                  <w:iCs/>
                  <w:noProof/>
                </w:rPr>
                <w:t>New York, 32(1)</w:t>
              </w:r>
              <w:r>
                <w:rPr>
                  <w:noProof/>
                </w:rPr>
                <w:t>, 32-39.</w:t>
              </w:r>
            </w:p>
            <w:p w:rsidR="006F53F7" w:rsidRDefault="006F53F7" w:rsidP="006F53F7">
              <w:pPr>
                <w:pStyle w:val="Bibliography"/>
                <w:ind w:left="720" w:hanging="720"/>
                <w:rPr>
                  <w:noProof/>
                </w:rPr>
              </w:pPr>
              <w:r>
                <w:rPr>
                  <w:noProof/>
                </w:rPr>
                <w:t xml:space="preserve">Hout, T., &amp; Michael, D. (2014, September). A Chinese Approach to Management. </w:t>
              </w:r>
              <w:r>
                <w:rPr>
                  <w:i/>
                  <w:iCs/>
                  <w:noProof/>
                </w:rPr>
                <w:t>Harvard Business Reviw</w:t>
              </w:r>
              <w:r>
                <w:rPr>
                  <w:noProof/>
                </w:rPr>
                <w:t>. Retrieved from https://hbr.org/search?search_type=search-all&amp;term=a+chinese+approach+to+management</w:t>
              </w:r>
            </w:p>
            <w:p w:rsidR="006F53F7" w:rsidRDefault="006F53F7" w:rsidP="006F53F7">
              <w:pPr>
                <w:pStyle w:val="Bibliography"/>
                <w:ind w:left="720" w:hanging="720"/>
                <w:rPr>
                  <w:noProof/>
                </w:rPr>
              </w:pPr>
              <w:r>
                <w:rPr>
                  <w:noProof/>
                </w:rPr>
                <w:t xml:space="preserve">Kauflin, J. (2017, December 3). Best Companies to Work for in 2018. </w:t>
              </w:r>
              <w:r>
                <w:rPr>
                  <w:i/>
                  <w:iCs/>
                  <w:noProof/>
                </w:rPr>
                <w:t>Forbes</w:t>
              </w:r>
              <w:r>
                <w:rPr>
                  <w:noProof/>
                </w:rPr>
                <w:t>. Retrieved from https://www.forbes.com/sites/jeffkauflin/2017/12/03/the-happiest-companies-to-work-for-in-2018/#70ef7e4447c2</w:t>
              </w:r>
            </w:p>
            <w:p w:rsidR="006F53F7" w:rsidRDefault="006F53F7" w:rsidP="006F53F7">
              <w:pPr>
                <w:pStyle w:val="Bibliography"/>
                <w:ind w:left="720" w:hanging="720"/>
                <w:rPr>
                  <w:noProof/>
                </w:rPr>
              </w:pPr>
              <w:r>
                <w:rPr>
                  <w:noProof/>
                </w:rPr>
                <w:t xml:space="preserve">Leung, A. S. (2008). Interpersonal conflict and resolution strategies; An examination of Hong Kong employees. </w:t>
              </w:r>
              <w:r>
                <w:rPr>
                  <w:i/>
                  <w:iCs/>
                  <w:noProof/>
                </w:rPr>
                <w:t>Team Performance Management, 14(3/4)</w:t>
              </w:r>
              <w:r>
                <w:rPr>
                  <w:noProof/>
                </w:rPr>
                <w:t xml:space="preserve">, 165 - 178. doi:http://dx.doi.org.ezproxy.trident.edu:2048/10.1108/13527590810883433 </w:t>
              </w:r>
            </w:p>
            <w:p w:rsidR="006F53F7" w:rsidRDefault="005E009D" w:rsidP="006F53F7">
              <w:r>
                <w:rPr>
                  <w:b/>
                  <w:bCs/>
                  <w:noProof/>
                </w:rPr>
                <w:fldChar w:fldCharType="end"/>
              </w:r>
            </w:p>
          </w:sdtContent>
        </w:sdt>
      </w:sdtContent>
    </w:sdt>
    <w:p w:rsidR="008F2654" w:rsidRPr="008F2654" w:rsidRDefault="008F2654" w:rsidP="008F2654">
      <w:pPr>
        <w:spacing w:after="0" w:line="480" w:lineRule="auto"/>
        <w:ind w:right="1051"/>
        <w:rPr>
          <w:rFonts w:ascii="Times New Roman" w:eastAsia="Times New Roman" w:hAnsi="Times New Roman" w:cs="Times New Roman"/>
          <w:color w:val="363636"/>
          <w:sz w:val="24"/>
          <w:szCs w:val="24"/>
        </w:rPr>
      </w:pPr>
    </w:p>
    <w:sectPr w:rsidR="008F2654" w:rsidRPr="008F2654" w:rsidSect="005E009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44" w:rsidRDefault="00EF7244" w:rsidP="00136289">
      <w:pPr>
        <w:spacing w:after="0" w:line="240" w:lineRule="auto"/>
      </w:pPr>
      <w:r>
        <w:separator/>
      </w:r>
    </w:p>
  </w:endnote>
  <w:endnote w:type="continuationSeparator" w:id="1">
    <w:p w:rsidR="00EF7244" w:rsidRDefault="00EF7244" w:rsidP="00136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44" w:rsidRDefault="00EF7244" w:rsidP="00136289">
      <w:pPr>
        <w:spacing w:after="0" w:line="240" w:lineRule="auto"/>
      </w:pPr>
      <w:r>
        <w:separator/>
      </w:r>
    </w:p>
  </w:footnote>
  <w:footnote w:type="continuationSeparator" w:id="1">
    <w:p w:rsidR="00EF7244" w:rsidRDefault="00EF7244" w:rsidP="00136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93603"/>
      <w:docPartObj>
        <w:docPartGallery w:val="Page Numbers (Top of Page)"/>
        <w:docPartUnique/>
      </w:docPartObj>
    </w:sdtPr>
    <w:sdtEndPr>
      <w:rPr>
        <w:noProof/>
      </w:rPr>
    </w:sdtEndPr>
    <w:sdtContent>
      <w:p w:rsidR="00061CF9" w:rsidRDefault="005E009D">
        <w:pPr>
          <w:pStyle w:val="Header"/>
          <w:jc w:val="right"/>
        </w:pPr>
        <w:r>
          <w:fldChar w:fldCharType="begin"/>
        </w:r>
        <w:r w:rsidR="00061CF9">
          <w:instrText xml:space="preserve"> PAGE   \* MERGEFORMAT </w:instrText>
        </w:r>
        <w:r>
          <w:fldChar w:fldCharType="separate"/>
        </w:r>
        <w:r w:rsidR="00E34679">
          <w:rPr>
            <w:noProof/>
          </w:rPr>
          <w:t>1</w:t>
        </w:r>
        <w:r>
          <w:rPr>
            <w:noProof/>
          </w:rPr>
          <w:fldChar w:fldCharType="end"/>
        </w:r>
      </w:p>
    </w:sdtContent>
  </w:sdt>
  <w:p w:rsidR="00061CF9" w:rsidRDefault="00061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771F"/>
    <w:multiLevelType w:val="multilevel"/>
    <w:tmpl w:val="4816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797CC2"/>
    <w:multiLevelType w:val="hybridMultilevel"/>
    <w:tmpl w:val="6E32E826"/>
    <w:lvl w:ilvl="0" w:tplc="EF565F7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4CD5"/>
    <w:rsid w:val="00061CF9"/>
    <w:rsid w:val="00092229"/>
    <w:rsid w:val="000A0613"/>
    <w:rsid w:val="000B282A"/>
    <w:rsid w:val="000F2F2C"/>
    <w:rsid w:val="00104757"/>
    <w:rsid w:val="00134D18"/>
    <w:rsid w:val="00136289"/>
    <w:rsid w:val="0015396B"/>
    <w:rsid w:val="001728D9"/>
    <w:rsid w:val="001B6D34"/>
    <w:rsid w:val="001B73FE"/>
    <w:rsid w:val="001C414C"/>
    <w:rsid w:val="00236E09"/>
    <w:rsid w:val="00237E59"/>
    <w:rsid w:val="00246997"/>
    <w:rsid w:val="00252757"/>
    <w:rsid w:val="0025723B"/>
    <w:rsid w:val="00267B3A"/>
    <w:rsid w:val="00271A4D"/>
    <w:rsid w:val="00291F6D"/>
    <w:rsid w:val="003402FC"/>
    <w:rsid w:val="003B7A44"/>
    <w:rsid w:val="003C2032"/>
    <w:rsid w:val="003C4261"/>
    <w:rsid w:val="00437BC8"/>
    <w:rsid w:val="00447155"/>
    <w:rsid w:val="00460623"/>
    <w:rsid w:val="00466617"/>
    <w:rsid w:val="004911CD"/>
    <w:rsid w:val="004922E8"/>
    <w:rsid w:val="004F4412"/>
    <w:rsid w:val="00563C15"/>
    <w:rsid w:val="005A68BE"/>
    <w:rsid w:val="005B4338"/>
    <w:rsid w:val="005D060C"/>
    <w:rsid w:val="005E009D"/>
    <w:rsid w:val="0062433F"/>
    <w:rsid w:val="00644CD5"/>
    <w:rsid w:val="006859FF"/>
    <w:rsid w:val="006C29F0"/>
    <w:rsid w:val="006E047A"/>
    <w:rsid w:val="006F53F7"/>
    <w:rsid w:val="00785E80"/>
    <w:rsid w:val="007D579A"/>
    <w:rsid w:val="007F4CEC"/>
    <w:rsid w:val="007F5563"/>
    <w:rsid w:val="007F7F1D"/>
    <w:rsid w:val="008105D8"/>
    <w:rsid w:val="0082204A"/>
    <w:rsid w:val="00861C61"/>
    <w:rsid w:val="0088153C"/>
    <w:rsid w:val="008D71A1"/>
    <w:rsid w:val="008F2654"/>
    <w:rsid w:val="00944FAD"/>
    <w:rsid w:val="00951D3D"/>
    <w:rsid w:val="00964E49"/>
    <w:rsid w:val="00974512"/>
    <w:rsid w:val="00981E25"/>
    <w:rsid w:val="009F0806"/>
    <w:rsid w:val="00A84F80"/>
    <w:rsid w:val="00AA632D"/>
    <w:rsid w:val="00AB4D9F"/>
    <w:rsid w:val="00AC50EE"/>
    <w:rsid w:val="00AD2694"/>
    <w:rsid w:val="00B11C2C"/>
    <w:rsid w:val="00B132B6"/>
    <w:rsid w:val="00B4530C"/>
    <w:rsid w:val="00BA68F4"/>
    <w:rsid w:val="00C22C2A"/>
    <w:rsid w:val="00C34CBB"/>
    <w:rsid w:val="00C429EF"/>
    <w:rsid w:val="00C66CDD"/>
    <w:rsid w:val="00C677E9"/>
    <w:rsid w:val="00C800FB"/>
    <w:rsid w:val="00CC2629"/>
    <w:rsid w:val="00CD1DC6"/>
    <w:rsid w:val="00CE6959"/>
    <w:rsid w:val="00D062E5"/>
    <w:rsid w:val="00D13E6F"/>
    <w:rsid w:val="00D84047"/>
    <w:rsid w:val="00DD2F3E"/>
    <w:rsid w:val="00DE70DC"/>
    <w:rsid w:val="00E1780E"/>
    <w:rsid w:val="00E20A4D"/>
    <w:rsid w:val="00E34679"/>
    <w:rsid w:val="00EC48E4"/>
    <w:rsid w:val="00EF7244"/>
    <w:rsid w:val="00F00414"/>
    <w:rsid w:val="00F05908"/>
    <w:rsid w:val="00F15E4C"/>
    <w:rsid w:val="00F3347C"/>
    <w:rsid w:val="00F4799E"/>
    <w:rsid w:val="00F5201B"/>
    <w:rsid w:val="00F84B17"/>
    <w:rsid w:val="00FC799B"/>
    <w:rsid w:val="00FD5190"/>
    <w:rsid w:val="00FD7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9D"/>
  </w:style>
  <w:style w:type="paragraph" w:styleId="Heading1">
    <w:name w:val="heading 1"/>
    <w:basedOn w:val="Normal"/>
    <w:next w:val="Normal"/>
    <w:link w:val="Heading1Char"/>
    <w:uiPriority w:val="9"/>
    <w:qFormat/>
    <w:rsid w:val="006F5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9E"/>
    <w:pPr>
      <w:ind w:left="720"/>
      <w:contextualSpacing/>
    </w:pPr>
  </w:style>
  <w:style w:type="paragraph" w:styleId="Header">
    <w:name w:val="header"/>
    <w:basedOn w:val="Normal"/>
    <w:link w:val="HeaderChar"/>
    <w:uiPriority w:val="99"/>
    <w:unhideWhenUsed/>
    <w:rsid w:val="0013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89"/>
  </w:style>
  <w:style w:type="paragraph" w:styleId="Footer">
    <w:name w:val="footer"/>
    <w:basedOn w:val="Normal"/>
    <w:link w:val="FooterChar"/>
    <w:uiPriority w:val="99"/>
    <w:unhideWhenUsed/>
    <w:rsid w:val="0013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89"/>
  </w:style>
  <w:style w:type="character" w:customStyle="1" w:styleId="Heading1Char">
    <w:name w:val="Heading 1 Char"/>
    <w:basedOn w:val="DefaultParagraphFont"/>
    <w:link w:val="Heading1"/>
    <w:uiPriority w:val="9"/>
    <w:rsid w:val="006F53F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F53F7"/>
  </w:style>
  <w:style w:type="paragraph" w:styleId="BalloonText">
    <w:name w:val="Balloon Text"/>
    <w:basedOn w:val="Normal"/>
    <w:link w:val="BalloonTextChar"/>
    <w:uiPriority w:val="99"/>
    <w:semiHidden/>
    <w:unhideWhenUsed/>
    <w:rsid w:val="00E3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120148">
      <w:bodyDiv w:val="1"/>
      <w:marLeft w:val="0"/>
      <w:marRight w:val="0"/>
      <w:marTop w:val="0"/>
      <w:marBottom w:val="0"/>
      <w:divBdr>
        <w:top w:val="none" w:sz="0" w:space="0" w:color="auto"/>
        <w:left w:val="none" w:sz="0" w:space="0" w:color="auto"/>
        <w:bottom w:val="none" w:sz="0" w:space="0" w:color="auto"/>
        <w:right w:val="none" w:sz="0" w:space="0" w:color="auto"/>
      </w:divBdr>
    </w:div>
    <w:div w:id="346059079">
      <w:bodyDiv w:val="1"/>
      <w:marLeft w:val="0"/>
      <w:marRight w:val="0"/>
      <w:marTop w:val="0"/>
      <w:marBottom w:val="0"/>
      <w:divBdr>
        <w:top w:val="none" w:sz="0" w:space="0" w:color="auto"/>
        <w:left w:val="none" w:sz="0" w:space="0" w:color="auto"/>
        <w:bottom w:val="none" w:sz="0" w:space="0" w:color="auto"/>
        <w:right w:val="none" w:sz="0" w:space="0" w:color="auto"/>
      </w:divBdr>
    </w:div>
    <w:div w:id="530413896">
      <w:bodyDiv w:val="1"/>
      <w:marLeft w:val="0"/>
      <w:marRight w:val="0"/>
      <w:marTop w:val="0"/>
      <w:marBottom w:val="0"/>
      <w:divBdr>
        <w:top w:val="none" w:sz="0" w:space="0" w:color="auto"/>
        <w:left w:val="none" w:sz="0" w:space="0" w:color="auto"/>
        <w:bottom w:val="none" w:sz="0" w:space="0" w:color="auto"/>
        <w:right w:val="none" w:sz="0" w:space="0" w:color="auto"/>
      </w:divBdr>
      <w:divsChild>
        <w:div w:id="1802259822">
          <w:marLeft w:val="0"/>
          <w:marRight w:val="0"/>
          <w:marTop w:val="0"/>
          <w:marBottom w:val="0"/>
          <w:divBdr>
            <w:top w:val="none" w:sz="0" w:space="0" w:color="auto"/>
            <w:left w:val="none" w:sz="0" w:space="0" w:color="auto"/>
            <w:bottom w:val="none" w:sz="0" w:space="0" w:color="auto"/>
            <w:right w:val="none" w:sz="0" w:space="0" w:color="auto"/>
          </w:divBdr>
          <w:divsChild>
            <w:div w:id="480657835">
              <w:marLeft w:val="0"/>
              <w:marRight w:val="0"/>
              <w:marTop w:val="0"/>
              <w:marBottom w:val="0"/>
              <w:divBdr>
                <w:top w:val="none" w:sz="0" w:space="0" w:color="auto"/>
                <w:left w:val="none" w:sz="0" w:space="0" w:color="auto"/>
                <w:bottom w:val="none" w:sz="0" w:space="0" w:color="auto"/>
                <w:right w:val="none" w:sz="0" w:space="0" w:color="auto"/>
              </w:divBdr>
              <w:divsChild>
                <w:div w:id="821123930">
                  <w:marLeft w:val="0"/>
                  <w:marRight w:val="0"/>
                  <w:marTop w:val="0"/>
                  <w:marBottom w:val="0"/>
                  <w:divBdr>
                    <w:top w:val="none" w:sz="0" w:space="0" w:color="auto"/>
                    <w:left w:val="none" w:sz="0" w:space="0" w:color="auto"/>
                    <w:bottom w:val="none" w:sz="0" w:space="0" w:color="auto"/>
                    <w:right w:val="none" w:sz="0" w:space="0" w:color="auto"/>
                  </w:divBdr>
                  <w:divsChild>
                    <w:div w:id="486433593">
                      <w:marLeft w:val="0"/>
                      <w:marRight w:val="0"/>
                      <w:marTop w:val="0"/>
                      <w:marBottom w:val="0"/>
                      <w:divBdr>
                        <w:top w:val="none" w:sz="0" w:space="0" w:color="auto"/>
                        <w:left w:val="none" w:sz="0" w:space="0" w:color="auto"/>
                        <w:bottom w:val="none" w:sz="0" w:space="0" w:color="auto"/>
                        <w:right w:val="none" w:sz="0" w:space="0" w:color="auto"/>
                      </w:divBdr>
                      <w:divsChild>
                        <w:div w:id="1814331031">
                          <w:marLeft w:val="0"/>
                          <w:marRight w:val="0"/>
                          <w:marTop w:val="0"/>
                          <w:marBottom w:val="0"/>
                          <w:divBdr>
                            <w:top w:val="none" w:sz="0" w:space="0" w:color="auto"/>
                            <w:left w:val="none" w:sz="0" w:space="0" w:color="auto"/>
                            <w:bottom w:val="none" w:sz="0" w:space="0" w:color="auto"/>
                            <w:right w:val="none" w:sz="0" w:space="0" w:color="auto"/>
                          </w:divBdr>
                          <w:divsChild>
                            <w:div w:id="4522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6295">
      <w:bodyDiv w:val="1"/>
      <w:marLeft w:val="0"/>
      <w:marRight w:val="0"/>
      <w:marTop w:val="0"/>
      <w:marBottom w:val="0"/>
      <w:divBdr>
        <w:top w:val="none" w:sz="0" w:space="0" w:color="auto"/>
        <w:left w:val="none" w:sz="0" w:space="0" w:color="auto"/>
        <w:bottom w:val="none" w:sz="0" w:space="0" w:color="auto"/>
        <w:right w:val="none" w:sz="0" w:space="0" w:color="auto"/>
      </w:divBdr>
    </w:div>
    <w:div w:id="850800452">
      <w:bodyDiv w:val="1"/>
      <w:marLeft w:val="0"/>
      <w:marRight w:val="0"/>
      <w:marTop w:val="0"/>
      <w:marBottom w:val="0"/>
      <w:divBdr>
        <w:top w:val="none" w:sz="0" w:space="0" w:color="auto"/>
        <w:left w:val="none" w:sz="0" w:space="0" w:color="auto"/>
        <w:bottom w:val="none" w:sz="0" w:space="0" w:color="auto"/>
        <w:right w:val="none" w:sz="0" w:space="0" w:color="auto"/>
      </w:divBdr>
      <w:divsChild>
        <w:div w:id="512110099">
          <w:marLeft w:val="0"/>
          <w:marRight w:val="0"/>
          <w:marTop w:val="0"/>
          <w:marBottom w:val="0"/>
          <w:divBdr>
            <w:top w:val="none" w:sz="0" w:space="0" w:color="auto"/>
            <w:left w:val="none" w:sz="0" w:space="0" w:color="auto"/>
            <w:bottom w:val="none" w:sz="0" w:space="0" w:color="auto"/>
            <w:right w:val="none" w:sz="0" w:space="0" w:color="auto"/>
          </w:divBdr>
          <w:divsChild>
            <w:div w:id="1858079839">
              <w:marLeft w:val="0"/>
              <w:marRight w:val="0"/>
              <w:marTop w:val="0"/>
              <w:marBottom w:val="0"/>
              <w:divBdr>
                <w:top w:val="none" w:sz="0" w:space="0" w:color="auto"/>
                <w:left w:val="none" w:sz="0" w:space="0" w:color="auto"/>
                <w:bottom w:val="none" w:sz="0" w:space="0" w:color="auto"/>
                <w:right w:val="none" w:sz="0" w:space="0" w:color="auto"/>
              </w:divBdr>
              <w:divsChild>
                <w:div w:id="565797521">
                  <w:marLeft w:val="0"/>
                  <w:marRight w:val="0"/>
                  <w:marTop w:val="0"/>
                  <w:marBottom w:val="0"/>
                  <w:divBdr>
                    <w:top w:val="none" w:sz="0" w:space="0" w:color="auto"/>
                    <w:left w:val="none" w:sz="0" w:space="0" w:color="auto"/>
                    <w:bottom w:val="none" w:sz="0" w:space="0" w:color="auto"/>
                    <w:right w:val="none" w:sz="0" w:space="0" w:color="auto"/>
                  </w:divBdr>
                  <w:divsChild>
                    <w:div w:id="1947732600">
                      <w:marLeft w:val="0"/>
                      <w:marRight w:val="0"/>
                      <w:marTop w:val="0"/>
                      <w:marBottom w:val="0"/>
                      <w:divBdr>
                        <w:top w:val="none" w:sz="0" w:space="0" w:color="auto"/>
                        <w:left w:val="none" w:sz="0" w:space="0" w:color="auto"/>
                        <w:bottom w:val="none" w:sz="0" w:space="0" w:color="auto"/>
                        <w:right w:val="none" w:sz="0" w:space="0" w:color="auto"/>
                      </w:divBdr>
                      <w:divsChild>
                        <w:div w:id="166987946">
                          <w:marLeft w:val="0"/>
                          <w:marRight w:val="0"/>
                          <w:marTop w:val="0"/>
                          <w:marBottom w:val="0"/>
                          <w:divBdr>
                            <w:top w:val="none" w:sz="0" w:space="0" w:color="auto"/>
                            <w:left w:val="none" w:sz="0" w:space="0" w:color="auto"/>
                            <w:bottom w:val="none" w:sz="0" w:space="0" w:color="auto"/>
                            <w:right w:val="none" w:sz="0" w:space="0" w:color="auto"/>
                          </w:divBdr>
                          <w:divsChild>
                            <w:div w:id="1007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0681">
      <w:bodyDiv w:val="1"/>
      <w:marLeft w:val="0"/>
      <w:marRight w:val="0"/>
      <w:marTop w:val="0"/>
      <w:marBottom w:val="0"/>
      <w:divBdr>
        <w:top w:val="none" w:sz="0" w:space="0" w:color="auto"/>
        <w:left w:val="none" w:sz="0" w:space="0" w:color="auto"/>
        <w:bottom w:val="none" w:sz="0" w:space="0" w:color="auto"/>
        <w:right w:val="none" w:sz="0" w:space="0" w:color="auto"/>
      </w:divBdr>
    </w:div>
    <w:div w:id="1257710837">
      <w:bodyDiv w:val="1"/>
      <w:marLeft w:val="0"/>
      <w:marRight w:val="0"/>
      <w:marTop w:val="0"/>
      <w:marBottom w:val="0"/>
      <w:divBdr>
        <w:top w:val="none" w:sz="0" w:space="0" w:color="auto"/>
        <w:left w:val="none" w:sz="0" w:space="0" w:color="auto"/>
        <w:bottom w:val="none" w:sz="0" w:space="0" w:color="auto"/>
        <w:right w:val="none" w:sz="0" w:space="0" w:color="auto"/>
      </w:divBdr>
    </w:div>
    <w:div w:id="14149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Tho14</b:Tag>
    <b:SourceType>Misc</b:SourceType>
    <b:Guid>{2A0B4B95-F920-452E-B08C-1599AD118EEC}</b:Guid>
    <b:Author>
      <b:Author>
        <b:NameList>
          <b:Person>
            <b:Last>Hout</b:Last>
            <b:First>Thomas</b:First>
          </b:Person>
          <b:Person>
            <b:Last>Michael</b:Last>
            <b:First>David</b:First>
          </b:Person>
        </b:NameList>
      </b:Author>
    </b:Author>
    <b:Title>A Chinese Approach to Management</b:Title>
    <b:PublicationTitle>Harvard Business Reviw</b:PublicationTitle>
    <b:Year>2014</b:Year>
    <b:Month>September</b:Month>
    <b:URL>https://hbr.org/search?search_type=search-all&amp;term=a+chinese+approach+to+management</b:URL>
    <b:RefOrder>2</b:RefOrder>
  </b:Source>
  <b:Source>
    <b:Tag>Rob131</b:Tag>
    <b:SourceType>Misc</b:SourceType>
    <b:Guid>{8EBCDD76-6D41-421E-9E0E-D516B2D06777}</b:Guid>
    <b:Title>Inside Apple's Chinese 'sweatshop' factory where workers are paid just £1.12 per hour to produce iPhones and iPads for the West</b:Title>
    <b:PublicationTitle>Daily Mail</b:PublicationTitle>
    <b:Year>2013</b:Year>
    <b:Month>January</b:Month>
    <b:Day>25</b:Day>
    <b:Author>
      <b:Author>
        <b:NameList>
          <b:Person>
            <b:Last>Cooper</b:Last>
            <b:First>Rob</b:First>
          </b:Person>
        </b:NameList>
      </b:Author>
    </b:Author>
    <b:URL>http://www.dailymail.co.uk/news/article-2103798/Revealed-Inside-Apples-Chinese-sweatshop-factory-workers-paid-just-1-12-hour.html</b:URL>
    <b:RefOrder>3</b:RefOrder>
  </b:Source>
  <b:Source>
    <b:Tag>How09</b:Tag>
    <b:SourceType>Misc</b:SourceType>
    <b:Guid>{B2F22988-A18B-43E2-B866-C761D4C07EB7}</b:Guid>
    <b:Title>Conflict Management as a Core Competency for HR Professionals</b:Title>
    <b:PublicationTitle>New York</b:PublicationTitle>
    <b:Year>2009</b:Year>
    <b:Author>
      <b:Author>
        <b:NameList>
          <b:Person>
            <b:Last>Guttman</b:Last>
            <b:First>Howard</b:First>
            <b:Middle>M.</b:Middle>
          </b:Person>
        </b:NameList>
      </b:Author>
    </b:Author>
    <b:Pages>32-39</b:Pages>
    <b:Volume>32</b:Volume>
    <b:Issue>1</b:Issue>
    <b:RefOrder>1</b:RefOrder>
  </b:Source>
  <b:Source>
    <b:Tag>Jef17</b:Tag>
    <b:SourceType>Misc</b:SourceType>
    <b:Guid>{0FE744B1-42AB-4D5E-8C4D-D872311DE0A8}</b:Guid>
    <b:Title>Best Companies to Work for in 2018</b:Title>
    <b:PublicationTitle>Forbes</b:PublicationTitle>
    <b:Year>2017</b:Year>
    <b:Month>December</b:Month>
    <b:Day>3</b:Day>
    <b:Author>
      <b:Author>
        <b:NameList>
          <b:Person>
            <b:Last>Kauflin</b:Last>
            <b:First>Jeff</b:First>
          </b:Person>
        </b:NameList>
      </b:Author>
    </b:Author>
    <b:URL>https://www.forbes.com/sites/jeffkauflin/2017/12/03/the-happiest-companies-to-work-for-in-2018/#70ef7e4447c2</b:URL>
    <b:RefOrder>4</b:RefOrder>
  </b:Source>
  <b:Source>
    <b:Tag>Ali08</b:Tag>
    <b:SourceType>Misc</b:SourceType>
    <b:Guid>{D0A75137-686E-4646-9E62-6A1812468E30}</b:Guid>
    <b:Title>Interpersonal conflict and resolution strategies; An examination of Hong Kong employees</b:Title>
    <b:PublicationTitle>Team Performance Management</b:PublicationTitle>
    <b:Year>2008</b:Year>
    <b:Author>
      <b:Author>
        <b:NameList>
          <b:Person>
            <b:Last>Leung</b:Last>
            <b:First>Alicia</b:First>
            <b:Middle>S.M.</b:Middle>
          </b:Person>
        </b:NameList>
      </b:Author>
    </b:Author>
    <b:Pages>165 - 178</b:Pages>
    <b:Volume>14</b:Volume>
    <b:Issue>3/4</b:Issue>
    <b:DOI>http://dx.doi.org.ezproxy.trident.edu:2048/10.1108/13527590810883433 </b:DOI>
    <b:RefOrder>5</b:RefOrder>
  </b:Source>
</b:Sources>
</file>

<file path=customXml/itemProps1.xml><?xml version="1.0" encoding="utf-8"?>
<ds:datastoreItem xmlns:ds="http://schemas.openxmlformats.org/officeDocument/2006/customXml" ds:itemID="{40890E66-283E-46BF-B885-B8B3525E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Expertsmind</cp:lastModifiedBy>
  <cp:revision>2</cp:revision>
  <dcterms:created xsi:type="dcterms:W3CDTF">2018-08-10T05:23:00Z</dcterms:created>
  <dcterms:modified xsi:type="dcterms:W3CDTF">2018-08-10T05:23:00Z</dcterms:modified>
</cp:coreProperties>
</file>